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7C8" w:rsidRDefault="00C877C8" w:rsidP="00071748">
      <w:pPr>
        <w:spacing w:line="288" w:lineRule="auto"/>
        <w:rPr>
          <w:lang w:val="es-ES_tradnl"/>
        </w:rPr>
      </w:pPr>
    </w:p>
    <w:p w:rsidR="005F0B7E" w:rsidRPr="00E2718D" w:rsidRDefault="00071748" w:rsidP="00071748">
      <w:pPr>
        <w:spacing w:line="288" w:lineRule="auto"/>
        <w:jc w:val="both"/>
        <w:rPr>
          <w:rFonts w:ascii="Arial" w:hAnsi="Arial" w:cs="Arial"/>
          <w:b/>
          <w:sz w:val="22"/>
          <w:szCs w:val="22"/>
        </w:rPr>
      </w:pPr>
      <w:r w:rsidRPr="00071748">
        <w:rPr>
          <w:rFonts w:ascii="Arial" w:hAnsi="Arial" w:cs="Arial"/>
          <w:b/>
          <w:sz w:val="22"/>
          <w:szCs w:val="22"/>
        </w:rPr>
        <w:t>SUBVENCIONES DESTINADAS A ACTUACIONES DE REHABILITACIÓN A NIVEL DE BARRIO EN EDIFICIOS DE USO PREDOMINANTE RESIDENCIAL SITUADOS EN EL ENTORNO RESIDENCIAL DE REHABILITACIÓN PROGRAMADA DEL MUNICIPIO DE LEÓN DENOMINADO “LEÓN NORTE” (ERRP León Norte – Fase 1). PROGRAMA FINANCIADO POR LA UNIÓN EUROPEA A TRAVÉS DE LOS FONDOS “NEXT GENERATION EU” DEL PLAN DE RECUPERACIÓN, TRANSFORMACIÓN Y RESILIENCIA DE ESPAÑA EN LA COMUNIDAD AUTÓNOMA DE CASTILLA Y LEÓN.</w:t>
      </w:r>
    </w:p>
    <w:p w:rsidR="00E2718D" w:rsidRDefault="00E2718D" w:rsidP="00071748">
      <w:pPr>
        <w:spacing w:line="288" w:lineRule="auto"/>
        <w:jc w:val="both"/>
        <w:rPr>
          <w:rFonts w:ascii="Arial" w:hAnsi="Arial" w:cs="Arial"/>
          <w:b/>
          <w:sz w:val="22"/>
          <w:szCs w:val="22"/>
        </w:rPr>
      </w:pPr>
    </w:p>
    <w:p w:rsidR="00CD171B" w:rsidRPr="00E2718D" w:rsidRDefault="003D6DF4" w:rsidP="003D6DF4">
      <w:pPr>
        <w:pBdr>
          <w:top w:val="single" w:sz="4" w:space="1" w:color="auto"/>
          <w:left w:val="single" w:sz="4" w:space="4" w:color="auto"/>
          <w:bottom w:val="single" w:sz="4" w:space="1" w:color="auto"/>
          <w:right w:val="single" w:sz="4" w:space="4" w:color="auto"/>
        </w:pBdr>
        <w:spacing w:line="288" w:lineRule="auto"/>
        <w:jc w:val="both"/>
        <w:rPr>
          <w:rFonts w:ascii="Arial" w:hAnsi="Arial" w:cs="Arial"/>
          <w:b/>
          <w:sz w:val="22"/>
          <w:szCs w:val="22"/>
        </w:rPr>
      </w:pPr>
      <w:r w:rsidRPr="003D6DF4">
        <w:rPr>
          <w:rFonts w:ascii="Arial" w:hAnsi="Arial" w:cs="Arial"/>
          <w:b/>
          <w:sz w:val="22"/>
          <w:szCs w:val="22"/>
        </w:rPr>
        <w:t>Anexo X</w:t>
      </w:r>
      <w:r w:rsidR="0057500D">
        <w:rPr>
          <w:rFonts w:ascii="Arial" w:hAnsi="Arial" w:cs="Arial"/>
          <w:b/>
          <w:sz w:val="22"/>
          <w:szCs w:val="22"/>
        </w:rPr>
        <w:t>I</w:t>
      </w:r>
      <w:r w:rsidRPr="003D6DF4">
        <w:rPr>
          <w:rFonts w:ascii="Arial" w:hAnsi="Arial" w:cs="Arial"/>
          <w:b/>
          <w:sz w:val="22"/>
          <w:szCs w:val="22"/>
        </w:rPr>
        <w:t>.</w:t>
      </w:r>
      <w:r>
        <w:rPr>
          <w:rFonts w:ascii="Arial" w:hAnsi="Arial" w:cs="Arial"/>
          <w:b/>
          <w:sz w:val="22"/>
          <w:szCs w:val="22"/>
        </w:rPr>
        <w:t xml:space="preserve"> </w:t>
      </w:r>
      <w:r w:rsidR="0057500D" w:rsidRPr="0057500D">
        <w:rPr>
          <w:rFonts w:ascii="Arial" w:hAnsi="Arial" w:cs="Arial"/>
          <w:b/>
          <w:sz w:val="22"/>
          <w:szCs w:val="22"/>
        </w:rPr>
        <w:t>Modelo de declaración responsable individualizada que sirva de base para los criterios de valoración, en otros casos</w:t>
      </w:r>
      <w:r w:rsidR="0057500D">
        <w:rPr>
          <w:rFonts w:ascii="Arial" w:hAnsi="Arial" w:cs="Arial"/>
          <w:b/>
          <w:sz w:val="22"/>
          <w:szCs w:val="22"/>
        </w:rPr>
        <w:t xml:space="preserve"> como viviendas unifamiliares</w:t>
      </w:r>
      <w:r w:rsidR="00FF73A2">
        <w:rPr>
          <w:rFonts w:ascii="Arial" w:hAnsi="Arial" w:cs="Arial"/>
          <w:b/>
          <w:sz w:val="22"/>
          <w:szCs w:val="22"/>
        </w:rPr>
        <w:t>, adosados, etc.</w:t>
      </w:r>
      <w:bookmarkStart w:id="0" w:name="_GoBack"/>
      <w:bookmarkEnd w:id="0"/>
      <w:r w:rsidR="00CD171B" w:rsidRPr="00983729">
        <w:rPr>
          <w:rFonts w:ascii="Arial" w:hAnsi="Arial" w:cs="Arial"/>
          <w:sz w:val="22"/>
          <w:szCs w:val="22"/>
        </w:rPr>
        <w:t xml:space="preserve"> </w:t>
      </w:r>
    </w:p>
    <w:p w:rsidR="00CD171B" w:rsidRDefault="00CD171B" w:rsidP="00071748">
      <w:pPr>
        <w:spacing w:line="288" w:lineRule="auto"/>
        <w:jc w:val="both"/>
        <w:rPr>
          <w:rFonts w:ascii="Arial" w:hAnsi="Arial" w:cs="Arial"/>
          <w:sz w:val="22"/>
          <w:szCs w:val="22"/>
        </w:rPr>
      </w:pPr>
    </w:p>
    <w:p w:rsidR="00CD171B" w:rsidRPr="00D77E2D" w:rsidRDefault="00CD171B" w:rsidP="00071748">
      <w:pPr>
        <w:spacing w:line="288" w:lineRule="auto"/>
        <w:jc w:val="both"/>
        <w:rPr>
          <w:rFonts w:ascii="Arial" w:hAnsi="Arial" w:cs="Arial"/>
          <w:sz w:val="22"/>
          <w:szCs w:val="22"/>
        </w:rPr>
      </w:pPr>
      <w:proofErr w:type="gramStart"/>
      <w:r w:rsidRPr="00D77E2D">
        <w:rPr>
          <w:rFonts w:ascii="Arial" w:hAnsi="Arial" w:cs="Arial"/>
          <w:sz w:val="22"/>
          <w:szCs w:val="22"/>
        </w:rPr>
        <w:t>D./</w:t>
      </w:r>
      <w:proofErr w:type="gramEnd"/>
      <w:r w:rsidRPr="00D77E2D">
        <w:rPr>
          <w:rFonts w:ascii="Arial" w:hAnsi="Arial" w:cs="Arial"/>
          <w:sz w:val="22"/>
          <w:szCs w:val="22"/>
        </w:rPr>
        <w:t>Dña. _________________________________________________</w:t>
      </w:r>
      <w:r w:rsidR="00071748">
        <w:rPr>
          <w:rFonts w:ascii="Arial" w:hAnsi="Arial" w:cs="Arial"/>
          <w:sz w:val="22"/>
          <w:szCs w:val="22"/>
        </w:rPr>
        <w:t>__</w:t>
      </w:r>
      <w:r w:rsidRPr="00D77E2D">
        <w:rPr>
          <w:rFonts w:ascii="Arial" w:hAnsi="Arial" w:cs="Arial"/>
          <w:sz w:val="22"/>
          <w:szCs w:val="22"/>
        </w:rPr>
        <w:t>_________________</w:t>
      </w:r>
      <w:r w:rsidR="00071748">
        <w:rPr>
          <w:rFonts w:ascii="Arial" w:hAnsi="Arial" w:cs="Arial"/>
          <w:sz w:val="22"/>
          <w:szCs w:val="22"/>
        </w:rPr>
        <w:t>,</w:t>
      </w:r>
    </w:p>
    <w:p w:rsidR="00CD171B" w:rsidRPr="00D77E2D" w:rsidRDefault="00071748" w:rsidP="00071748">
      <w:pPr>
        <w:spacing w:line="288" w:lineRule="auto"/>
        <w:jc w:val="both"/>
        <w:rPr>
          <w:rFonts w:ascii="Arial" w:hAnsi="Arial" w:cs="Arial"/>
          <w:sz w:val="22"/>
          <w:szCs w:val="22"/>
        </w:rPr>
      </w:pPr>
      <w:proofErr w:type="gramStart"/>
      <w:r>
        <w:rPr>
          <w:rFonts w:ascii="Arial" w:hAnsi="Arial" w:cs="Arial"/>
          <w:sz w:val="22"/>
          <w:szCs w:val="22"/>
        </w:rPr>
        <w:t>c</w:t>
      </w:r>
      <w:r w:rsidR="00CD171B" w:rsidRPr="00D77E2D">
        <w:rPr>
          <w:rFonts w:ascii="Arial" w:hAnsi="Arial" w:cs="Arial"/>
          <w:sz w:val="22"/>
          <w:szCs w:val="22"/>
        </w:rPr>
        <w:t>on</w:t>
      </w:r>
      <w:proofErr w:type="gramEnd"/>
      <w:r w:rsidR="00CD171B" w:rsidRPr="00D77E2D">
        <w:rPr>
          <w:rFonts w:ascii="Arial" w:hAnsi="Arial" w:cs="Arial"/>
          <w:sz w:val="22"/>
          <w:szCs w:val="22"/>
        </w:rPr>
        <w:t xml:space="preserve"> NIF ____</w:t>
      </w:r>
      <w:r>
        <w:rPr>
          <w:rFonts w:ascii="Arial" w:hAnsi="Arial" w:cs="Arial"/>
          <w:sz w:val="22"/>
          <w:szCs w:val="22"/>
        </w:rPr>
        <w:t>_____</w:t>
      </w:r>
      <w:r w:rsidR="00CD171B" w:rsidRPr="00D77E2D">
        <w:rPr>
          <w:rFonts w:ascii="Arial" w:hAnsi="Arial" w:cs="Arial"/>
          <w:sz w:val="22"/>
          <w:szCs w:val="22"/>
        </w:rPr>
        <w:t>__________</w:t>
      </w:r>
      <w:r>
        <w:rPr>
          <w:rFonts w:ascii="Arial" w:hAnsi="Arial" w:cs="Arial"/>
          <w:sz w:val="22"/>
          <w:szCs w:val="22"/>
        </w:rPr>
        <w:t>,</w:t>
      </w:r>
      <w:r w:rsidR="00CD171B" w:rsidRPr="00D77E2D">
        <w:rPr>
          <w:rFonts w:ascii="Arial" w:hAnsi="Arial" w:cs="Arial"/>
          <w:sz w:val="22"/>
          <w:szCs w:val="22"/>
        </w:rPr>
        <w:t>mayor de edad, con domicilio en ______</w:t>
      </w:r>
      <w:r>
        <w:rPr>
          <w:rFonts w:ascii="Arial" w:hAnsi="Arial" w:cs="Arial"/>
          <w:sz w:val="22"/>
          <w:szCs w:val="22"/>
        </w:rPr>
        <w:t>_</w:t>
      </w:r>
      <w:r w:rsidR="00CD171B" w:rsidRPr="00D77E2D">
        <w:rPr>
          <w:rFonts w:ascii="Arial" w:hAnsi="Arial" w:cs="Arial"/>
          <w:sz w:val="22"/>
          <w:szCs w:val="22"/>
        </w:rPr>
        <w:t>____</w:t>
      </w:r>
      <w:r w:rsidR="00CD171B">
        <w:rPr>
          <w:rFonts w:ascii="Arial" w:hAnsi="Arial" w:cs="Arial"/>
          <w:sz w:val="22"/>
          <w:szCs w:val="22"/>
        </w:rPr>
        <w:t>_</w:t>
      </w:r>
      <w:r w:rsidR="00CD171B" w:rsidRPr="00D77E2D">
        <w:rPr>
          <w:rFonts w:ascii="Arial" w:hAnsi="Arial" w:cs="Arial"/>
          <w:sz w:val="22"/>
          <w:szCs w:val="22"/>
        </w:rPr>
        <w:t>__________</w:t>
      </w:r>
    </w:p>
    <w:p w:rsidR="00CD171B" w:rsidRPr="00D77E2D" w:rsidRDefault="00CD171B" w:rsidP="00071748">
      <w:pPr>
        <w:spacing w:line="288" w:lineRule="auto"/>
        <w:jc w:val="both"/>
        <w:rPr>
          <w:rFonts w:ascii="Arial" w:hAnsi="Arial" w:cs="Arial"/>
          <w:sz w:val="22"/>
          <w:szCs w:val="22"/>
        </w:rPr>
      </w:pPr>
      <w:r w:rsidRPr="00D77E2D">
        <w:rPr>
          <w:rFonts w:ascii="Arial" w:hAnsi="Arial" w:cs="Arial"/>
          <w:sz w:val="22"/>
          <w:szCs w:val="22"/>
        </w:rPr>
        <w:t>Calle o Plaza ______________________</w:t>
      </w:r>
      <w:r>
        <w:rPr>
          <w:rFonts w:ascii="Arial" w:hAnsi="Arial" w:cs="Arial"/>
          <w:sz w:val="22"/>
          <w:szCs w:val="22"/>
        </w:rPr>
        <w:t>_______</w:t>
      </w:r>
      <w:r w:rsidRPr="00D77E2D">
        <w:rPr>
          <w:rFonts w:ascii="Arial" w:hAnsi="Arial" w:cs="Arial"/>
          <w:sz w:val="22"/>
          <w:szCs w:val="22"/>
        </w:rPr>
        <w:t>_</w:t>
      </w:r>
      <w:r w:rsidR="001C7108">
        <w:rPr>
          <w:rFonts w:ascii="Arial" w:hAnsi="Arial" w:cs="Arial"/>
          <w:sz w:val="22"/>
          <w:szCs w:val="22"/>
        </w:rPr>
        <w:t>___________</w:t>
      </w:r>
      <w:r w:rsidRPr="00D77E2D">
        <w:rPr>
          <w:rFonts w:ascii="Arial" w:hAnsi="Arial" w:cs="Arial"/>
          <w:sz w:val="22"/>
          <w:szCs w:val="22"/>
        </w:rPr>
        <w:t>_____</w:t>
      </w:r>
      <w:r w:rsidR="00071748">
        <w:rPr>
          <w:rFonts w:ascii="Arial" w:hAnsi="Arial" w:cs="Arial"/>
          <w:sz w:val="22"/>
          <w:szCs w:val="22"/>
        </w:rPr>
        <w:t>____</w:t>
      </w:r>
      <w:r w:rsidRPr="00D77E2D">
        <w:rPr>
          <w:rFonts w:ascii="Arial" w:hAnsi="Arial" w:cs="Arial"/>
          <w:sz w:val="22"/>
          <w:szCs w:val="22"/>
        </w:rPr>
        <w:t xml:space="preserve">_______ Nº____ </w:t>
      </w:r>
    </w:p>
    <w:p w:rsidR="00CD171B" w:rsidRPr="00D77E2D" w:rsidRDefault="00071748" w:rsidP="00071748">
      <w:pPr>
        <w:spacing w:line="288" w:lineRule="auto"/>
        <w:jc w:val="both"/>
        <w:rPr>
          <w:rFonts w:ascii="Arial" w:hAnsi="Arial" w:cs="Arial"/>
          <w:sz w:val="22"/>
          <w:szCs w:val="22"/>
        </w:rPr>
      </w:pPr>
      <w:proofErr w:type="gramStart"/>
      <w:r w:rsidRPr="00071748">
        <w:rPr>
          <w:rFonts w:ascii="Arial" w:hAnsi="Arial" w:cs="Arial"/>
          <w:sz w:val="22"/>
          <w:szCs w:val="22"/>
        </w:rPr>
        <w:t>representación</w:t>
      </w:r>
      <w:proofErr w:type="gramEnd"/>
      <w:r w:rsidRPr="00071748">
        <w:rPr>
          <w:rFonts w:ascii="Arial" w:hAnsi="Arial" w:cs="Arial"/>
          <w:sz w:val="22"/>
          <w:szCs w:val="22"/>
        </w:rPr>
        <w:t xml:space="preserve"> de (en su caso)</w:t>
      </w:r>
      <w:r w:rsidR="00CD171B" w:rsidRPr="00D77E2D">
        <w:rPr>
          <w:rFonts w:ascii="Arial" w:hAnsi="Arial" w:cs="Arial"/>
          <w:sz w:val="22"/>
          <w:szCs w:val="22"/>
        </w:rPr>
        <w:t xml:space="preserve"> _____</w:t>
      </w:r>
      <w:r w:rsidR="00CD171B">
        <w:rPr>
          <w:rFonts w:ascii="Arial" w:hAnsi="Arial" w:cs="Arial"/>
          <w:sz w:val="22"/>
          <w:szCs w:val="22"/>
        </w:rPr>
        <w:t>_______</w:t>
      </w:r>
      <w:r>
        <w:rPr>
          <w:rFonts w:ascii="Arial" w:hAnsi="Arial" w:cs="Arial"/>
          <w:sz w:val="22"/>
          <w:szCs w:val="22"/>
        </w:rPr>
        <w:t>_________________</w:t>
      </w:r>
      <w:r w:rsidR="00CD171B" w:rsidRPr="00D77E2D">
        <w:rPr>
          <w:rFonts w:ascii="Arial" w:hAnsi="Arial" w:cs="Arial"/>
          <w:sz w:val="22"/>
          <w:szCs w:val="22"/>
        </w:rPr>
        <w:t>___________________</w:t>
      </w:r>
      <w:r>
        <w:rPr>
          <w:rFonts w:ascii="Arial" w:hAnsi="Arial" w:cs="Arial"/>
          <w:sz w:val="22"/>
          <w:szCs w:val="22"/>
        </w:rPr>
        <w:t>, con NIF__________________.</w:t>
      </w:r>
    </w:p>
    <w:p w:rsidR="00CD171B" w:rsidRDefault="00CD171B" w:rsidP="00071748">
      <w:pPr>
        <w:spacing w:line="288" w:lineRule="auto"/>
        <w:jc w:val="both"/>
        <w:rPr>
          <w:rFonts w:ascii="Arial" w:hAnsi="Arial" w:cs="Arial"/>
          <w:sz w:val="22"/>
          <w:szCs w:val="22"/>
        </w:rPr>
      </w:pPr>
    </w:p>
    <w:p w:rsidR="003D6DF4" w:rsidRDefault="00CD171B" w:rsidP="00071748">
      <w:pPr>
        <w:spacing w:line="288" w:lineRule="auto"/>
        <w:jc w:val="both"/>
        <w:rPr>
          <w:rFonts w:ascii="Arial" w:hAnsi="Arial" w:cs="Arial"/>
          <w:sz w:val="22"/>
          <w:szCs w:val="22"/>
        </w:rPr>
      </w:pPr>
      <w:r w:rsidRPr="00D77E2D">
        <w:rPr>
          <w:rFonts w:ascii="Arial" w:hAnsi="Arial" w:cs="Arial"/>
          <w:sz w:val="22"/>
          <w:szCs w:val="22"/>
        </w:rPr>
        <w:t xml:space="preserve">A los efectos de solicitar las ayudas financieras correspondientes para la </w:t>
      </w:r>
      <w:r w:rsidR="003D6DF4" w:rsidRPr="003D6DF4">
        <w:rPr>
          <w:rFonts w:ascii="Arial" w:hAnsi="Arial" w:cs="Arial"/>
          <w:sz w:val="22"/>
          <w:szCs w:val="22"/>
        </w:rPr>
        <w:t>ACTUACIONES DE REHABILITACIÓN A NIVEL DE BARRIO EN EDIFICIOS DE USO PREDOMINANTE RESIDENCIAL SITUADOS EN EL ENTORNO RESIDENCIAL DE REHABILITACIÓN PROGRAMADA DEL MUNICIPIO DE LEÓN DENOMINADO “LEÓN NORTE” (ERRP León Norte – Fase 1)</w:t>
      </w:r>
      <w:r w:rsidRPr="00D77E2D">
        <w:rPr>
          <w:rFonts w:ascii="Arial" w:hAnsi="Arial" w:cs="Arial"/>
          <w:sz w:val="22"/>
          <w:szCs w:val="22"/>
        </w:rPr>
        <w:t xml:space="preserve"> del</w:t>
      </w:r>
      <w:r>
        <w:rPr>
          <w:rFonts w:ascii="Arial" w:hAnsi="Arial" w:cs="Arial"/>
          <w:sz w:val="22"/>
          <w:szCs w:val="22"/>
        </w:rPr>
        <w:t xml:space="preserve"> </w:t>
      </w:r>
      <w:r w:rsidRPr="00D77E2D">
        <w:rPr>
          <w:rFonts w:ascii="Arial" w:hAnsi="Arial" w:cs="Arial"/>
          <w:sz w:val="22"/>
          <w:szCs w:val="22"/>
        </w:rPr>
        <w:t xml:space="preserve">edificio sito en </w:t>
      </w:r>
      <w:r>
        <w:rPr>
          <w:rFonts w:ascii="Arial" w:hAnsi="Arial" w:cs="Arial"/>
          <w:sz w:val="22"/>
          <w:szCs w:val="22"/>
        </w:rPr>
        <w:t>León</w:t>
      </w:r>
      <w:r w:rsidRPr="00D77E2D">
        <w:rPr>
          <w:rFonts w:ascii="Arial" w:hAnsi="Arial" w:cs="Arial"/>
          <w:sz w:val="22"/>
          <w:szCs w:val="22"/>
        </w:rPr>
        <w:t>, Calle o Plaza</w:t>
      </w:r>
      <w:r w:rsidR="003D6DF4">
        <w:rPr>
          <w:rFonts w:ascii="Arial" w:hAnsi="Arial" w:cs="Arial"/>
          <w:sz w:val="22"/>
          <w:szCs w:val="22"/>
        </w:rPr>
        <w:t xml:space="preserve"> </w:t>
      </w:r>
      <w:r w:rsidRPr="00D77E2D">
        <w:rPr>
          <w:rFonts w:ascii="Arial" w:hAnsi="Arial" w:cs="Arial"/>
          <w:sz w:val="22"/>
          <w:szCs w:val="22"/>
        </w:rPr>
        <w:t>_______</w:t>
      </w:r>
      <w:r w:rsidR="003D6DF4">
        <w:rPr>
          <w:rFonts w:ascii="Arial" w:hAnsi="Arial" w:cs="Arial"/>
          <w:sz w:val="22"/>
          <w:szCs w:val="22"/>
        </w:rPr>
        <w:t>_______________</w:t>
      </w:r>
      <w:r w:rsidRPr="00D77E2D">
        <w:rPr>
          <w:rFonts w:ascii="Arial" w:hAnsi="Arial" w:cs="Arial"/>
          <w:sz w:val="22"/>
          <w:szCs w:val="22"/>
        </w:rPr>
        <w:t>_________</w:t>
      </w:r>
    </w:p>
    <w:p w:rsidR="00CD171B" w:rsidRDefault="00CD171B" w:rsidP="00071748">
      <w:pPr>
        <w:spacing w:line="288" w:lineRule="auto"/>
        <w:jc w:val="both"/>
        <w:rPr>
          <w:rFonts w:ascii="Arial" w:hAnsi="Arial" w:cs="Arial"/>
          <w:sz w:val="22"/>
          <w:szCs w:val="22"/>
        </w:rPr>
      </w:pPr>
      <w:r w:rsidRPr="00D77E2D">
        <w:rPr>
          <w:rFonts w:ascii="Arial" w:hAnsi="Arial" w:cs="Arial"/>
          <w:sz w:val="22"/>
          <w:szCs w:val="22"/>
        </w:rPr>
        <w:t>________________</w:t>
      </w:r>
      <w:r w:rsidR="003D6DF4">
        <w:rPr>
          <w:rFonts w:ascii="Arial" w:hAnsi="Arial" w:cs="Arial"/>
          <w:sz w:val="22"/>
          <w:szCs w:val="22"/>
        </w:rPr>
        <w:t>_______</w:t>
      </w:r>
      <w:r w:rsidRPr="00D77E2D">
        <w:rPr>
          <w:rFonts w:ascii="Arial" w:hAnsi="Arial" w:cs="Arial"/>
          <w:sz w:val="22"/>
          <w:szCs w:val="22"/>
        </w:rPr>
        <w:t>______</w:t>
      </w:r>
      <w:r w:rsidR="003D6DF4">
        <w:rPr>
          <w:rFonts w:ascii="Arial" w:hAnsi="Arial" w:cs="Arial"/>
          <w:sz w:val="22"/>
          <w:szCs w:val="22"/>
        </w:rPr>
        <w:t xml:space="preserve">, </w:t>
      </w:r>
      <w:r w:rsidRPr="00D77E2D">
        <w:rPr>
          <w:rFonts w:ascii="Arial" w:hAnsi="Arial" w:cs="Arial"/>
          <w:sz w:val="22"/>
          <w:szCs w:val="22"/>
        </w:rPr>
        <w:t>nº________, reguladas en la Convocatoria para la Concesió</w:t>
      </w:r>
      <w:r>
        <w:rPr>
          <w:rFonts w:ascii="Arial" w:hAnsi="Arial" w:cs="Arial"/>
          <w:sz w:val="22"/>
          <w:szCs w:val="22"/>
        </w:rPr>
        <w:t>n de subvenciones destinadas al ERRP LEÓN NORTE-FASE I</w:t>
      </w:r>
      <w:r w:rsidRPr="00D77E2D">
        <w:rPr>
          <w:rFonts w:ascii="Arial" w:hAnsi="Arial" w:cs="Arial"/>
          <w:sz w:val="22"/>
          <w:szCs w:val="22"/>
        </w:rPr>
        <w:t xml:space="preserve"> en </w:t>
      </w:r>
      <w:r>
        <w:rPr>
          <w:rFonts w:ascii="Arial" w:hAnsi="Arial" w:cs="Arial"/>
          <w:sz w:val="22"/>
          <w:szCs w:val="22"/>
        </w:rPr>
        <w:t>León</w:t>
      </w:r>
      <w:r w:rsidRPr="00D77E2D">
        <w:rPr>
          <w:rFonts w:ascii="Arial" w:hAnsi="Arial" w:cs="Arial"/>
          <w:sz w:val="22"/>
          <w:szCs w:val="22"/>
        </w:rPr>
        <w:t>,</w:t>
      </w:r>
    </w:p>
    <w:p w:rsidR="00CD171B" w:rsidRDefault="00CD171B" w:rsidP="00071748">
      <w:pPr>
        <w:spacing w:line="288" w:lineRule="auto"/>
        <w:jc w:val="both"/>
        <w:rPr>
          <w:rFonts w:ascii="Arial" w:hAnsi="Arial" w:cs="Arial"/>
          <w:sz w:val="22"/>
          <w:szCs w:val="22"/>
        </w:rPr>
      </w:pPr>
    </w:p>
    <w:p w:rsidR="003D6DF4" w:rsidRPr="00D77E2D" w:rsidRDefault="003D6DF4" w:rsidP="00071748">
      <w:pPr>
        <w:spacing w:line="288" w:lineRule="auto"/>
        <w:jc w:val="both"/>
        <w:rPr>
          <w:rFonts w:ascii="Arial" w:hAnsi="Arial" w:cs="Arial"/>
          <w:sz w:val="22"/>
          <w:szCs w:val="22"/>
        </w:rPr>
      </w:pPr>
    </w:p>
    <w:p w:rsidR="00CD171B" w:rsidRPr="003D6DF4" w:rsidRDefault="00CD171B" w:rsidP="003D6DF4">
      <w:pPr>
        <w:spacing w:line="288" w:lineRule="auto"/>
        <w:jc w:val="center"/>
        <w:rPr>
          <w:rFonts w:ascii="Arial" w:hAnsi="Arial" w:cs="Arial"/>
          <w:b/>
          <w:spacing w:val="-4"/>
          <w:sz w:val="22"/>
          <w:szCs w:val="22"/>
        </w:rPr>
      </w:pPr>
      <w:r w:rsidRPr="003D6DF4">
        <w:rPr>
          <w:rFonts w:ascii="Arial" w:hAnsi="Arial" w:cs="Arial"/>
          <w:b/>
          <w:spacing w:val="-4"/>
          <w:sz w:val="22"/>
          <w:szCs w:val="22"/>
        </w:rPr>
        <w:t>DECLARO RESPONSABLEMENTE</w:t>
      </w:r>
      <w:r w:rsidR="003D6DF4" w:rsidRPr="003D6DF4">
        <w:rPr>
          <w:rFonts w:ascii="Arial" w:hAnsi="Arial" w:cs="Arial"/>
          <w:b/>
          <w:spacing w:val="-4"/>
          <w:sz w:val="22"/>
          <w:szCs w:val="22"/>
        </w:rPr>
        <w:t xml:space="preserve"> EN RELACIÓN CON LOS CRITERIOS DE VALORACIÓN</w:t>
      </w:r>
      <w:r w:rsidRPr="003D6DF4">
        <w:rPr>
          <w:rFonts w:ascii="Arial" w:hAnsi="Arial" w:cs="Arial"/>
          <w:b/>
          <w:spacing w:val="-4"/>
          <w:sz w:val="22"/>
          <w:szCs w:val="22"/>
        </w:rPr>
        <w:t>:</w:t>
      </w:r>
    </w:p>
    <w:p w:rsidR="003D6DF4" w:rsidRPr="003D6DF4" w:rsidRDefault="003D6DF4"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1.- Que el inmueble haya realizado la Inspección Técnica de Edificios (ITE).</w:t>
      </w: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p>
    <w:p w:rsidR="003D6DF4" w:rsidRPr="003D6DF4" w:rsidRDefault="0057500D"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33020</wp:posOffset>
                </wp:positionV>
                <wp:extent cx="266700" cy="190500"/>
                <wp:effectExtent l="0" t="0" r="19050" b="19050"/>
                <wp:wrapNone/>
                <wp:docPr id="17"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26" style="position:absolute;margin-left:-.55pt;margin-top:2.6pt;width:21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" filled="f" strokecolor="windowText" strokeweight="1pt">
                <v:path arrowok="t"/>
              </v:rect>
            </w:pict>
          </mc:Fallback>
        </mc:AlternateContent>
      </w:r>
      <w:r w:rsidR="003D6DF4" w:rsidRPr="003D6DF4">
        <w:rPr>
          <w:rFonts w:ascii="Arial" w:eastAsiaTheme="minorHAnsi" w:hAnsi="Arial" w:cs="Arial"/>
          <w:color w:val="000000"/>
          <w:sz w:val="22"/>
          <w:szCs w:val="22"/>
          <w:lang w:eastAsia="en-US"/>
        </w:rPr>
        <w:t xml:space="preserve">SÍ </w:t>
      </w:r>
      <w:r w:rsidR="003D6DF4">
        <w:rPr>
          <w:rFonts w:ascii="Arial" w:eastAsiaTheme="minorHAnsi" w:hAnsi="Arial" w:cs="Arial"/>
          <w:color w:val="000000"/>
          <w:sz w:val="22"/>
          <w:szCs w:val="22"/>
          <w:lang w:eastAsia="en-US"/>
        </w:rPr>
        <w:t>ha realizado la ITE en el momento de la solicitud de subvención</w:t>
      </w:r>
      <w:r w:rsidR="003D6DF4" w:rsidRPr="003D6DF4">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jc w:val="both"/>
        <w:rPr>
          <w:rFonts w:ascii="Arial" w:eastAsiaTheme="minorHAnsi" w:hAnsi="Arial" w:cs="Arial"/>
          <w:color w:val="000000"/>
          <w:sz w:val="22"/>
          <w:szCs w:val="22"/>
          <w:lang w:eastAsia="en-US"/>
        </w:rPr>
      </w:pPr>
    </w:p>
    <w:p w:rsidR="003D6DF4" w:rsidRPr="003D6DF4" w:rsidRDefault="0057500D"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20955</wp:posOffset>
                </wp:positionV>
                <wp:extent cx="266700" cy="190500"/>
                <wp:effectExtent l="0" t="0" r="19050" b="19050"/>
                <wp:wrapNone/>
                <wp:docPr id="16"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26" style="position:absolute;margin-left:-.55pt;margin-top:1.65pt;width:21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" filled="f" strokecolor="windowText" strokeweight="1pt">
                <v:path arrowok="t"/>
              </v:rect>
            </w:pict>
          </mc:Fallback>
        </mc:AlternateContent>
      </w:r>
      <w:r w:rsidR="003D6DF4" w:rsidRPr="003D6DF4">
        <w:rPr>
          <w:rFonts w:ascii="Arial" w:eastAsiaTheme="minorHAnsi" w:hAnsi="Arial" w:cs="Arial"/>
          <w:color w:val="000000"/>
          <w:sz w:val="22"/>
          <w:szCs w:val="22"/>
          <w:lang w:eastAsia="en-US"/>
        </w:rPr>
        <w:t xml:space="preserve">NO </w:t>
      </w:r>
      <w:r w:rsidR="003D6DF4" w:rsidRPr="003D6DF4">
        <w:rPr>
          <w:rFonts w:ascii="Arial" w:eastAsiaTheme="minorHAnsi" w:hAnsi="Arial" w:cs="Arial"/>
          <w:color w:val="000000"/>
          <w:sz w:val="22"/>
          <w:szCs w:val="22"/>
          <w:lang w:eastAsia="en-US"/>
        </w:rPr>
        <w:t>ha realizado la ITE</w:t>
      </w:r>
      <w:r w:rsidR="003D6DF4">
        <w:rPr>
          <w:rFonts w:ascii="Arial" w:eastAsiaTheme="minorHAnsi" w:hAnsi="Arial" w:cs="Arial"/>
          <w:color w:val="000000"/>
          <w:sz w:val="22"/>
          <w:szCs w:val="22"/>
          <w:lang w:eastAsia="en-US"/>
        </w:rPr>
        <w:t xml:space="preserve"> </w:t>
      </w:r>
      <w:r w:rsidR="003D6DF4" w:rsidRPr="003D6DF4">
        <w:rPr>
          <w:rFonts w:ascii="Arial" w:eastAsiaTheme="minorHAnsi" w:hAnsi="Arial" w:cs="Arial"/>
          <w:color w:val="000000"/>
          <w:sz w:val="22"/>
          <w:szCs w:val="22"/>
          <w:lang w:eastAsia="en-US"/>
        </w:rPr>
        <w:t>en el momento de la solicitud de subvención</w:t>
      </w:r>
      <w:r w:rsidR="003D6DF4" w:rsidRPr="003D6DF4">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ind w:left="426"/>
        <w:jc w:val="both"/>
        <w:rPr>
          <w:rFonts w:ascii="Arial" w:eastAsiaTheme="minorHAnsi" w:hAnsi="Arial" w:cs="Arial"/>
          <w:i/>
          <w:color w:val="000000"/>
          <w:sz w:val="22"/>
          <w:szCs w:val="22"/>
          <w:lang w:eastAsia="en-US"/>
        </w:rPr>
      </w:pPr>
    </w:p>
    <w:p w:rsidR="003D6DF4" w:rsidRPr="003D6DF4" w:rsidRDefault="003D6DF4"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2.- Mayor nivel de protección del inmueble.</w:t>
      </w: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 xml:space="preserve">Marcar </w:t>
      </w:r>
      <w:r>
        <w:rPr>
          <w:rFonts w:ascii="Arial" w:eastAsiaTheme="minorHAnsi" w:hAnsi="Arial" w:cs="Arial"/>
          <w:color w:val="000000"/>
          <w:sz w:val="22"/>
          <w:szCs w:val="22"/>
          <w:lang w:eastAsia="en-US"/>
        </w:rPr>
        <w:t xml:space="preserve">y cumplimentar </w:t>
      </w:r>
      <w:r w:rsidRPr="003D6DF4">
        <w:rPr>
          <w:rFonts w:ascii="Arial" w:eastAsiaTheme="minorHAnsi" w:hAnsi="Arial" w:cs="Arial"/>
          <w:color w:val="000000"/>
          <w:sz w:val="22"/>
          <w:szCs w:val="22"/>
          <w:lang w:eastAsia="en-US"/>
        </w:rPr>
        <w:t>obligatoriamente una de las dos opciones</w:t>
      </w:r>
      <w:r>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p>
    <w:p w:rsidR="003D6DF4" w:rsidRDefault="0057500D"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33020</wp:posOffset>
                </wp:positionV>
                <wp:extent cx="266700" cy="190500"/>
                <wp:effectExtent l="0" t="0" r="19050" b="19050"/>
                <wp:wrapNone/>
                <wp:docPr id="15"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26" style="position:absolute;margin-left:-.55pt;margin-top:2.6pt;width:21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" filled="f" strokecolor="windowText" strokeweight="1pt">
                <v:path arrowok="t"/>
              </v:rect>
            </w:pict>
          </mc:Fallback>
        </mc:AlternateContent>
      </w:r>
      <w:r w:rsidR="003D6DF4" w:rsidRPr="003D6DF4">
        <w:rPr>
          <w:rFonts w:ascii="Arial" w:eastAsiaTheme="minorHAnsi" w:hAnsi="Arial" w:cs="Arial"/>
          <w:color w:val="000000"/>
          <w:sz w:val="22"/>
          <w:szCs w:val="22"/>
          <w:lang w:eastAsia="en-US"/>
        </w:rPr>
        <w:t xml:space="preserve">SÍ </w:t>
      </w:r>
      <w:r w:rsidR="003D6DF4">
        <w:rPr>
          <w:rFonts w:ascii="Arial" w:eastAsiaTheme="minorHAnsi" w:hAnsi="Arial" w:cs="Arial"/>
          <w:color w:val="000000"/>
          <w:sz w:val="22"/>
          <w:szCs w:val="22"/>
          <w:lang w:eastAsia="en-US"/>
        </w:rPr>
        <w:t>se trata de un edificio protegido o situado en un Conjunto Histórico y:</w:t>
      </w:r>
    </w:p>
    <w:p w:rsidR="003D6DF4" w:rsidRDefault="003D6DF4"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El grado/nivel de protección del PECU es: _______       ____________</w:t>
      </w:r>
    </w:p>
    <w:p w:rsidR="003D6DF4" w:rsidRPr="003D6DF4" w:rsidRDefault="003D6DF4"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El Conjunto Histórico en el que se sitúa es: ______________________</w:t>
      </w:r>
    </w:p>
    <w:p w:rsidR="003D6DF4" w:rsidRPr="003D6DF4" w:rsidRDefault="003D6DF4" w:rsidP="003D6DF4">
      <w:pPr>
        <w:autoSpaceDE w:val="0"/>
        <w:autoSpaceDN w:val="0"/>
        <w:adjustRightInd w:val="0"/>
        <w:spacing w:line="264" w:lineRule="auto"/>
        <w:jc w:val="both"/>
        <w:rPr>
          <w:rFonts w:ascii="Arial" w:eastAsiaTheme="minorHAnsi" w:hAnsi="Arial" w:cs="Arial"/>
          <w:color w:val="000000"/>
          <w:sz w:val="22"/>
          <w:szCs w:val="22"/>
          <w:lang w:eastAsia="en-US"/>
        </w:rPr>
      </w:pPr>
    </w:p>
    <w:p w:rsidR="003D6DF4" w:rsidRPr="003D6DF4" w:rsidRDefault="0057500D"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20955</wp:posOffset>
                </wp:positionV>
                <wp:extent cx="266700" cy="190500"/>
                <wp:effectExtent l="0" t="0" r="19050" b="19050"/>
                <wp:wrapNone/>
                <wp:docPr id="14"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26" style="position:absolute;margin-left:-.55pt;margin-top:1.65pt;width:21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" filled="f" strokecolor="windowText" strokeweight="1pt">
                <v:path arrowok="t"/>
              </v:rect>
            </w:pict>
          </mc:Fallback>
        </mc:AlternateContent>
      </w:r>
      <w:r w:rsidR="003D6DF4" w:rsidRPr="003D6DF4">
        <w:rPr>
          <w:rFonts w:ascii="Arial" w:eastAsiaTheme="minorHAnsi" w:hAnsi="Arial" w:cs="Arial"/>
          <w:color w:val="000000"/>
          <w:sz w:val="22"/>
          <w:szCs w:val="22"/>
          <w:lang w:eastAsia="en-US"/>
        </w:rPr>
        <w:t xml:space="preserve">NO </w:t>
      </w:r>
      <w:r w:rsidR="003D6DF4" w:rsidRPr="003D6DF4">
        <w:rPr>
          <w:rFonts w:ascii="Arial" w:eastAsiaTheme="minorHAnsi" w:hAnsi="Arial" w:cs="Arial"/>
          <w:color w:val="000000"/>
          <w:sz w:val="22"/>
          <w:szCs w:val="22"/>
          <w:lang w:eastAsia="en-US"/>
        </w:rPr>
        <w:t>se trata de un edificio protegido o situado en un Conjunto Histórico</w:t>
      </w:r>
      <w:r w:rsidR="003D6DF4" w:rsidRPr="003D6DF4">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ind w:left="426"/>
        <w:jc w:val="both"/>
        <w:rPr>
          <w:rFonts w:ascii="Arial" w:eastAsiaTheme="minorHAnsi" w:hAnsi="Arial" w:cs="Arial"/>
          <w:i/>
          <w:color w:val="000000"/>
          <w:sz w:val="22"/>
          <w:szCs w:val="22"/>
          <w:lang w:eastAsia="en-US"/>
        </w:rPr>
      </w:pPr>
    </w:p>
    <w:p w:rsidR="003D6DF4" w:rsidRDefault="003D6DF4"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3.- Mayor número de viviendas del inmueble.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(Cumplimentar obligatoriamente)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El número de viviendas del inmueble es: _______________</w:t>
      </w: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4.- Mayor número de residentes empadronados en el propio inmueble.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(Cumplimentar obligatoriamente)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 xml:space="preserve">El número de </w:t>
      </w:r>
      <w:r>
        <w:rPr>
          <w:rFonts w:ascii="Arial" w:eastAsiaTheme="minorEastAsia" w:hAnsi="Arial" w:cs="Arial"/>
          <w:sz w:val="22"/>
          <w:szCs w:val="22"/>
        </w:rPr>
        <w:t xml:space="preserve">residentes empadronados en el </w:t>
      </w:r>
      <w:r>
        <w:rPr>
          <w:rFonts w:ascii="Arial" w:eastAsiaTheme="minorEastAsia" w:hAnsi="Arial" w:cs="Arial"/>
          <w:sz w:val="22"/>
          <w:szCs w:val="22"/>
        </w:rPr>
        <w:t>inmueble es: _______________</w:t>
      </w: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5.- Mayor antigüedad del inmueble: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(Cumplimentar obligatoriamente)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 xml:space="preserve">El inmueble </w:t>
      </w:r>
      <w:r>
        <w:rPr>
          <w:rFonts w:ascii="Arial" w:eastAsiaTheme="minorEastAsia" w:hAnsi="Arial" w:cs="Arial"/>
          <w:sz w:val="22"/>
          <w:szCs w:val="22"/>
        </w:rPr>
        <w:t>fue construido en el año</w:t>
      </w:r>
      <w:r>
        <w:rPr>
          <w:rFonts w:ascii="Arial" w:eastAsiaTheme="minorEastAsia" w:hAnsi="Arial" w:cs="Arial"/>
          <w:sz w:val="22"/>
          <w:szCs w:val="22"/>
        </w:rPr>
        <w:t>: _______________</w:t>
      </w: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6.- Contar con Proyecto de Ejecución o, en su caso, Memoria técnica de las obras conforme a las condiciones de subvenciones del ERRP-León Norte en el momento de la solicitud:</w:t>
      </w: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71A7A">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rPr>
          <w:rFonts w:ascii="Arial" w:eastAsiaTheme="minorHAnsi" w:hAnsi="Arial" w:cs="Arial"/>
          <w:color w:val="000000"/>
          <w:sz w:val="22"/>
          <w:szCs w:val="22"/>
          <w:lang w:eastAsia="en-US"/>
        </w:rPr>
      </w:pPr>
    </w:p>
    <w:p w:rsidR="00371A7A" w:rsidRPr="003D6DF4" w:rsidRDefault="0057500D" w:rsidP="00371A7A">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65408" behindDoc="0" locked="0" layoutInCell="1" allowOverlap="1">
                <wp:simplePos x="0" y="0"/>
                <wp:positionH relativeFrom="column">
                  <wp:posOffset>-6985</wp:posOffset>
                </wp:positionH>
                <wp:positionV relativeFrom="paragraph">
                  <wp:posOffset>33020</wp:posOffset>
                </wp:positionV>
                <wp:extent cx="266700" cy="190500"/>
                <wp:effectExtent l="0" t="0" r="19050" b="19050"/>
                <wp:wrapNone/>
                <wp:docPr id="13"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26" style="position:absolute;margin-left:-.55pt;margin-top:2.6pt;width:21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" filled="f" strokecolor="windowText" strokeweight="1pt">
                <v:path arrowok="t"/>
              </v:rect>
            </w:pict>
          </mc:Fallback>
        </mc:AlternateContent>
      </w:r>
      <w:r w:rsidR="00371A7A" w:rsidRPr="003D6DF4">
        <w:rPr>
          <w:rFonts w:ascii="Arial" w:eastAsiaTheme="minorHAnsi" w:hAnsi="Arial" w:cs="Arial"/>
          <w:color w:val="000000"/>
          <w:sz w:val="22"/>
          <w:szCs w:val="22"/>
          <w:lang w:eastAsia="en-US"/>
        </w:rPr>
        <w:t xml:space="preserve">SÍ </w:t>
      </w:r>
      <w:r w:rsidR="00371A7A">
        <w:rPr>
          <w:rFonts w:ascii="Arial" w:eastAsiaTheme="minorHAnsi" w:hAnsi="Arial" w:cs="Arial"/>
          <w:color w:val="000000"/>
          <w:sz w:val="22"/>
          <w:szCs w:val="22"/>
          <w:lang w:eastAsia="en-US"/>
        </w:rPr>
        <w:t>p</w:t>
      </w:r>
      <w:r w:rsidR="00371A7A" w:rsidRPr="00371A7A">
        <w:rPr>
          <w:rFonts w:ascii="Arial" w:eastAsiaTheme="minorHAnsi" w:hAnsi="Arial" w:cs="Arial"/>
          <w:color w:val="000000"/>
          <w:sz w:val="22"/>
          <w:szCs w:val="22"/>
          <w:lang w:eastAsia="en-US"/>
        </w:rPr>
        <w:t>resenta Proyecto de Ejecución o Memoria técnica con la solicitud de subvención</w:t>
      </w:r>
      <w:r w:rsidR="00371A7A" w:rsidRPr="003D6DF4">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jc w:val="both"/>
        <w:rPr>
          <w:rFonts w:ascii="Arial" w:eastAsiaTheme="minorHAnsi" w:hAnsi="Arial" w:cs="Arial"/>
          <w:color w:val="000000"/>
          <w:sz w:val="22"/>
          <w:szCs w:val="22"/>
          <w:lang w:eastAsia="en-US"/>
        </w:rPr>
      </w:pPr>
    </w:p>
    <w:p w:rsidR="00371A7A" w:rsidRPr="003D6DF4" w:rsidRDefault="0057500D" w:rsidP="00371A7A">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20955</wp:posOffset>
                </wp:positionV>
                <wp:extent cx="266700" cy="190500"/>
                <wp:effectExtent l="0" t="0" r="19050" b="19050"/>
                <wp:wrapNone/>
                <wp:docPr id="1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26" style="position:absolute;margin-left:-.55pt;margin-top:1.65pt;width:21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" filled="f" strokecolor="windowText" strokeweight="1pt">
                <v:path arrowok="t"/>
              </v:rect>
            </w:pict>
          </mc:Fallback>
        </mc:AlternateContent>
      </w:r>
      <w:r w:rsidR="00371A7A" w:rsidRPr="003D6DF4">
        <w:rPr>
          <w:rFonts w:ascii="Arial" w:eastAsiaTheme="minorHAnsi" w:hAnsi="Arial" w:cs="Arial"/>
          <w:color w:val="000000"/>
          <w:sz w:val="22"/>
          <w:szCs w:val="22"/>
          <w:lang w:eastAsia="en-US"/>
        </w:rPr>
        <w:t xml:space="preserve">NO </w:t>
      </w:r>
      <w:r w:rsidR="00371A7A" w:rsidRPr="00371A7A">
        <w:rPr>
          <w:rFonts w:ascii="Arial" w:eastAsiaTheme="minorHAnsi" w:hAnsi="Arial" w:cs="Arial"/>
          <w:color w:val="000000"/>
          <w:sz w:val="22"/>
          <w:szCs w:val="22"/>
          <w:lang w:eastAsia="en-US"/>
        </w:rPr>
        <w:t>presenta Proyecto de Ejecución o Memoria técnica con la solicitud de subvención</w:t>
      </w:r>
      <w:r w:rsidR="00371A7A" w:rsidRPr="003D6DF4">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ind w:left="426"/>
        <w:jc w:val="both"/>
        <w:rPr>
          <w:rFonts w:ascii="Arial" w:eastAsiaTheme="minorHAnsi" w:hAnsi="Arial" w:cs="Arial"/>
          <w:i/>
          <w:color w:val="000000"/>
          <w:sz w:val="22"/>
          <w:szCs w:val="22"/>
          <w:lang w:eastAsia="en-US"/>
        </w:rPr>
      </w:pP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7.- Contar con el Certificado de Eficiencia Energética de Proyecto conforme a las condiciones de subvenciones del ERRP-León Norte en el momento de la solicitud:</w:t>
      </w:r>
    </w:p>
    <w:p w:rsidR="00371A7A" w:rsidRDefault="00371A7A" w:rsidP="00371A7A">
      <w:pPr>
        <w:autoSpaceDE w:val="0"/>
        <w:autoSpaceDN w:val="0"/>
        <w:adjustRightInd w:val="0"/>
        <w:spacing w:line="264" w:lineRule="auto"/>
        <w:rPr>
          <w:rFonts w:ascii="Arial" w:eastAsiaTheme="minorHAnsi" w:hAnsi="Arial" w:cs="Arial"/>
          <w:color w:val="000000"/>
          <w:sz w:val="22"/>
          <w:szCs w:val="22"/>
          <w:lang w:eastAsia="en-US"/>
        </w:rPr>
      </w:pPr>
    </w:p>
    <w:p w:rsidR="00371A7A" w:rsidRPr="003D6DF4" w:rsidRDefault="00371A7A" w:rsidP="00371A7A">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rPr>
          <w:rFonts w:ascii="Arial" w:eastAsiaTheme="minorHAnsi" w:hAnsi="Arial" w:cs="Arial"/>
          <w:color w:val="000000"/>
          <w:sz w:val="22"/>
          <w:szCs w:val="22"/>
          <w:lang w:eastAsia="en-US"/>
        </w:rPr>
      </w:pPr>
    </w:p>
    <w:p w:rsidR="00371A7A" w:rsidRPr="003D6DF4" w:rsidRDefault="0057500D" w:rsidP="00371A7A">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68480" behindDoc="0" locked="0" layoutInCell="1" allowOverlap="1">
                <wp:simplePos x="0" y="0"/>
                <wp:positionH relativeFrom="column">
                  <wp:posOffset>-6985</wp:posOffset>
                </wp:positionH>
                <wp:positionV relativeFrom="paragraph">
                  <wp:posOffset>33020</wp:posOffset>
                </wp:positionV>
                <wp:extent cx="266700" cy="190500"/>
                <wp:effectExtent l="0" t="0" r="19050" b="19050"/>
                <wp:wrapNone/>
                <wp:docPr id="11"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26" style="position:absolute;margin-left:-.55pt;margin-top:2.6pt;width:21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" filled="f" strokecolor="windowText" strokeweight="1pt">
                <v:path arrowok="t"/>
              </v:rect>
            </w:pict>
          </mc:Fallback>
        </mc:AlternateContent>
      </w:r>
      <w:r w:rsidR="00371A7A" w:rsidRPr="003D6DF4">
        <w:rPr>
          <w:rFonts w:ascii="Arial" w:eastAsiaTheme="minorHAnsi" w:hAnsi="Arial" w:cs="Arial"/>
          <w:color w:val="000000"/>
          <w:sz w:val="22"/>
          <w:szCs w:val="22"/>
          <w:lang w:eastAsia="en-US"/>
        </w:rPr>
        <w:t xml:space="preserve">SÍ </w:t>
      </w:r>
      <w:r w:rsidR="00371A7A">
        <w:rPr>
          <w:rFonts w:ascii="Arial" w:eastAsiaTheme="minorHAnsi" w:hAnsi="Arial" w:cs="Arial"/>
          <w:color w:val="000000"/>
          <w:sz w:val="22"/>
          <w:szCs w:val="22"/>
          <w:lang w:eastAsia="en-US"/>
        </w:rPr>
        <w:t>p</w:t>
      </w:r>
      <w:r w:rsidR="00371A7A" w:rsidRPr="00371A7A">
        <w:rPr>
          <w:rFonts w:ascii="Arial" w:eastAsiaTheme="minorHAnsi" w:hAnsi="Arial" w:cs="Arial"/>
          <w:color w:val="000000"/>
          <w:sz w:val="22"/>
          <w:szCs w:val="22"/>
          <w:lang w:eastAsia="en-US"/>
        </w:rPr>
        <w:t xml:space="preserve">resenta </w:t>
      </w:r>
      <w:r w:rsidR="00371A7A" w:rsidRPr="00371A7A">
        <w:rPr>
          <w:rFonts w:ascii="Arial" w:eastAsiaTheme="minorHAnsi" w:hAnsi="Arial" w:cs="Arial"/>
          <w:color w:val="000000"/>
          <w:sz w:val="22"/>
          <w:szCs w:val="22"/>
          <w:lang w:eastAsia="en-US"/>
        </w:rPr>
        <w:t>Certificado de Eficiencia Energética de Proyecto conforme a las condiciones de subvenciones del ERRP-León Norte</w:t>
      </w:r>
      <w:r w:rsidR="00371A7A" w:rsidRPr="00371A7A">
        <w:rPr>
          <w:rFonts w:ascii="Arial" w:eastAsiaTheme="minorHAnsi" w:hAnsi="Arial" w:cs="Arial"/>
          <w:color w:val="000000"/>
          <w:sz w:val="22"/>
          <w:szCs w:val="22"/>
          <w:lang w:eastAsia="en-US"/>
        </w:rPr>
        <w:t xml:space="preserve"> con la solicitud de subvención</w:t>
      </w:r>
      <w:r w:rsidR="00371A7A" w:rsidRPr="003D6DF4">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jc w:val="both"/>
        <w:rPr>
          <w:rFonts w:ascii="Arial" w:eastAsiaTheme="minorHAnsi" w:hAnsi="Arial" w:cs="Arial"/>
          <w:color w:val="000000"/>
          <w:sz w:val="22"/>
          <w:szCs w:val="22"/>
          <w:lang w:eastAsia="en-US"/>
        </w:rPr>
      </w:pPr>
    </w:p>
    <w:p w:rsidR="00371A7A" w:rsidRPr="003D6DF4" w:rsidRDefault="0057500D" w:rsidP="00371A7A">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69504" behindDoc="0" locked="0" layoutInCell="1" allowOverlap="1">
                <wp:simplePos x="0" y="0"/>
                <wp:positionH relativeFrom="column">
                  <wp:posOffset>-6985</wp:posOffset>
                </wp:positionH>
                <wp:positionV relativeFrom="paragraph">
                  <wp:posOffset>20955</wp:posOffset>
                </wp:positionV>
                <wp:extent cx="266700" cy="190500"/>
                <wp:effectExtent l="0" t="0" r="19050" b="19050"/>
                <wp:wrapNone/>
                <wp:docPr id="8"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26" style="position:absolute;margin-left:-.55pt;margin-top:1.65pt;width:21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" filled="f" strokecolor="windowText" strokeweight="1pt">
                <v:path arrowok="t"/>
              </v:rect>
            </w:pict>
          </mc:Fallback>
        </mc:AlternateContent>
      </w:r>
      <w:r w:rsidR="00371A7A" w:rsidRPr="003D6DF4">
        <w:rPr>
          <w:rFonts w:ascii="Arial" w:eastAsiaTheme="minorHAnsi" w:hAnsi="Arial" w:cs="Arial"/>
          <w:color w:val="000000"/>
          <w:sz w:val="22"/>
          <w:szCs w:val="22"/>
          <w:lang w:eastAsia="en-US"/>
        </w:rPr>
        <w:t xml:space="preserve">NO </w:t>
      </w:r>
      <w:r w:rsidR="00371A7A" w:rsidRPr="00371A7A">
        <w:rPr>
          <w:rFonts w:ascii="Arial" w:eastAsiaTheme="minorHAnsi" w:hAnsi="Arial" w:cs="Arial"/>
          <w:color w:val="000000"/>
          <w:sz w:val="22"/>
          <w:szCs w:val="22"/>
          <w:lang w:eastAsia="en-US"/>
        </w:rPr>
        <w:t xml:space="preserve">presenta </w:t>
      </w:r>
      <w:r w:rsidR="00371A7A" w:rsidRPr="00371A7A">
        <w:rPr>
          <w:rFonts w:ascii="Arial" w:eastAsiaTheme="minorHAnsi" w:hAnsi="Arial" w:cs="Arial"/>
          <w:color w:val="000000"/>
          <w:sz w:val="22"/>
          <w:szCs w:val="22"/>
          <w:lang w:eastAsia="en-US"/>
        </w:rPr>
        <w:t>Certificado de Eficiencia Energética de Proyecto conforme a las condiciones de subvenciones del ERRP-León Norte</w:t>
      </w:r>
      <w:r w:rsidR="00371A7A" w:rsidRPr="00371A7A">
        <w:rPr>
          <w:rFonts w:ascii="Arial" w:eastAsiaTheme="minorHAnsi" w:hAnsi="Arial" w:cs="Arial"/>
          <w:color w:val="000000"/>
          <w:sz w:val="22"/>
          <w:szCs w:val="22"/>
          <w:lang w:eastAsia="en-US"/>
        </w:rPr>
        <w:t xml:space="preserve"> con la solicitud de subvención</w:t>
      </w:r>
      <w:r w:rsidR="00371A7A" w:rsidRPr="003D6DF4">
        <w:rPr>
          <w:rFonts w:ascii="Arial" w:eastAsiaTheme="minorHAnsi" w:hAnsi="Arial" w:cs="Arial"/>
          <w:color w:val="000000"/>
          <w:sz w:val="22"/>
          <w:szCs w:val="22"/>
          <w:lang w:eastAsia="en-US"/>
        </w:rPr>
        <w:t>.</w:t>
      </w:r>
    </w:p>
    <w:p w:rsidR="003D6DF4" w:rsidRDefault="003D6DF4"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8.- Haber presentado solicitud de Licencia Municipal de Obras o, en su caso, Declaración Responsable de las obras conforme a las condiciones de subvenciones del ERRP-León Norte en el momento de la solicitud:</w:t>
      </w:r>
    </w:p>
    <w:p w:rsidR="003D6DF4" w:rsidRDefault="003D6DF4" w:rsidP="003D6DF4">
      <w:pPr>
        <w:spacing w:line="274" w:lineRule="auto"/>
        <w:jc w:val="both"/>
        <w:rPr>
          <w:rFonts w:ascii="Arial" w:eastAsiaTheme="minorEastAsia" w:hAnsi="Arial" w:cs="Arial"/>
          <w:sz w:val="22"/>
          <w:szCs w:val="22"/>
        </w:rPr>
      </w:pP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p>
    <w:p w:rsidR="001E0836" w:rsidRPr="003D6DF4" w:rsidRDefault="0057500D" w:rsidP="001E0836">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71552" behindDoc="0" locked="0" layoutInCell="1" allowOverlap="1">
                <wp:simplePos x="0" y="0"/>
                <wp:positionH relativeFrom="column">
                  <wp:posOffset>-6985</wp:posOffset>
                </wp:positionH>
                <wp:positionV relativeFrom="paragraph">
                  <wp:posOffset>33020</wp:posOffset>
                </wp:positionV>
                <wp:extent cx="266700" cy="190500"/>
                <wp:effectExtent l="0" t="0" r="19050" b="19050"/>
                <wp:wrapNone/>
                <wp:docPr id="7"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26" style="position:absolute;margin-left:-.55pt;margin-top:2.6pt;width:21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" filled="f" strokecolor="windowText" strokeweight="1pt">
                <v:path arrowok="t"/>
              </v:rect>
            </w:pict>
          </mc:Fallback>
        </mc:AlternateContent>
      </w:r>
      <w:r w:rsidR="001E0836" w:rsidRPr="003D6DF4">
        <w:rPr>
          <w:rFonts w:ascii="Arial" w:eastAsiaTheme="minorHAnsi" w:hAnsi="Arial" w:cs="Arial"/>
          <w:color w:val="000000"/>
          <w:sz w:val="22"/>
          <w:szCs w:val="22"/>
          <w:lang w:eastAsia="en-US"/>
        </w:rPr>
        <w:t xml:space="preserve">SÍ </w:t>
      </w:r>
      <w:r w:rsidR="001E0836">
        <w:rPr>
          <w:rFonts w:ascii="Arial" w:eastAsiaTheme="minorHAnsi" w:hAnsi="Arial" w:cs="Arial"/>
          <w:color w:val="000000"/>
          <w:sz w:val="22"/>
          <w:szCs w:val="22"/>
          <w:lang w:eastAsia="en-US"/>
        </w:rPr>
        <w:t>h</w:t>
      </w:r>
      <w:r w:rsidR="001E0836" w:rsidRPr="001E0836">
        <w:rPr>
          <w:rFonts w:ascii="Arial" w:eastAsiaTheme="minorHAnsi" w:hAnsi="Arial" w:cs="Arial"/>
          <w:color w:val="000000"/>
          <w:sz w:val="22"/>
          <w:szCs w:val="22"/>
          <w:lang w:eastAsia="en-US"/>
        </w:rPr>
        <w:t>a solicitado Licencia Municipal de Obras o, en su caso, Declaración Responsable en el momento de la solicitud de subvención</w:t>
      </w:r>
      <w:r w:rsidR="001E0836" w:rsidRPr="003D6DF4">
        <w:rPr>
          <w:rFonts w:ascii="Arial" w:eastAsiaTheme="minorHAnsi" w:hAnsi="Arial" w:cs="Arial"/>
          <w:color w:val="000000"/>
          <w:sz w:val="22"/>
          <w:szCs w:val="22"/>
          <w:lang w:eastAsia="en-US"/>
        </w:rPr>
        <w:t>.</w:t>
      </w:r>
    </w:p>
    <w:p w:rsidR="001E0836" w:rsidRPr="003D6DF4" w:rsidRDefault="001E0836" w:rsidP="001E0836">
      <w:pPr>
        <w:autoSpaceDE w:val="0"/>
        <w:autoSpaceDN w:val="0"/>
        <w:adjustRightInd w:val="0"/>
        <w:spacing w:line="264" w:lineRule="auto"/>
        <w:jc w:val="both"/>
        <w:rPr>
          <w:rFonts w:ascii="Arial" w:eastAsiaTheme="minorHAnsi" w:hAnsi="Arial" w:cs="Arial"/>
          <w:color w:val="000000"/>
          <w:sz w:val="22"/>
          <w:szCs w:val="22"/>
          <w:lang w:eastAsia="en-US"/>
        </w:rPr>
      </w:pPr>
    </w:p>
    <w:p w:rsidR="001E0836" w:rsidRPr="003D6DF4" w:rsidRDefault="0057500D" w:rsidP="001E0836">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72576" behindDoc="0" locked="0" layoutInCell="1" allowOverlap="1">
                <wp:simplePos x="0" y="0"/>
                <wp:positionH relativeFrom="column">
                  <wp:posOffset>-6985</wp:posOffset>
                </wp:positionH>
                <wp:positionV relativeFrom="paragraph">
                  <wp:posOffset>20955</wp:posOffset>
                </wp:positionV>
                <wp:extent cx="266700" cy="190500"/>
                <wp:effectExtent l="0" t="0" r="19050" b="19050"/>
                <wp:wrapNone/>
                <wp:docPr id="6"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26" style="position:absolute;margin-left:-.55pt;margin-top:1.65pt;width:21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" filled="f" strokecolor="windowText" strokeweight="1pt">
                <v:path arrowok="t"/>
              </v:rect>
            </w:pict>
          </mc:Fallback>
        </mc:AlternateContent>
      </w:r>
      <w:r w:rsidR="001E0836" w:rsidRPr="003D6DF4">
        <w:rPr>
          <w:rFonts w:ascii="Arial" w:eastAsiaTheme="minorHAnsi" w:hAnsi="Arial" w:cs="Arial"/>
          <w:color w:val="000000"/>
          <w:sz w:val="22"/>
          <w:szCs w:val="22"/>
          <w:lang w:eastAsia="en-US"/>
        </w:rPr>
        <w:t xml:space="preserve">NO </w:t>
      </w:r>
      <w:r w:rsidR="001E0836" w:rsidRPr="001E0836">
        <w:rPr>
          <w:rFonts w:ascii="Arial" w:eastAsiaTheme="minorHAnsi" w:hAnsi="Arial" w:cs="Arial"/>
          <w:color w:val="000000"/>
          <w:sz w:val="22"/>
          <w:szCs w:val="22"/>
          <w:lang w:eastAsia="en-US"/>
        </w:rPr>
        <w:t>ha solicitado Licencia Municipal de Obras o, en su caso, Declaración Responsable en el momento de la solicitud de subvención</w:t>
      </w:r>
      <w:r w:rsidR="001E0836" w:rsidRPr="003D6DF4">
        <w:rPr>
          <w:rFonts w:ascii="Arial" w:eastAsiaTheme="minorHAnsi" w:hAnsi="Arial" w:cs="Arial"/>
          <w:color w:val="000000"/>
          <w:sz w:val="22"/>
          <w:szCs w:val="22"/>
          <w:lang w:eastAsia="en-US"/>
        </w:rPr>
        <w:t>.</w:t>
      </w:r>
    </w:p>
    <w:p w:rsidR="003D6DF4" w:rsidRPr="003D6DF4" w:rsidRDefault="003D6DF4" w:rsidP="003D6DF4">
      <w:pPr>
        <w:spacing w:line="274" w:lineRule="auto"/>
        <w:jc w:val="both"/>
        <w:rPr>
          <w:rFonts w:ascii="Arial" w:eastAsiaTheme="minorEastAsia" w:hAnsi="Arial" w:cs="Arial"/>
          <w:sz w:val="22"/>
          <w:szCs w:val="22"/>
        </w:rPr>
      </w:pPr>
    </w:p>
    <w:p w:rsidR="003D6DF4" w:rsidRPr="003D6DF4" w:rsidRDefault="001E0836" w:rsidP="001E0836">
      <w:pPr>
        <w:spacing w:line="274" w:lineRule="auto"/>
        <w:jc w:val="both"/>
        <w:rPr>
          <w:rFonts w:ascii="Arial" w:eastAsiaTheme="minorEastAsia" w:hAnsi="Arial" w:cs="Arial"/>
          <w:sz w:val="22"/>
          <w:szCs w:val="22"/>
        </w:rPr>
      </w:pPr>
      <w:r>
        <w:rPr>
          <w:rFonts w:ascii="Arial" w:eastAsiaTheme="minorEastAsia" w:hAnsi="Arial" w:cs="Arial"/>
          <w:sz w:val="22"/>
          <w:szCs w:val="22"/>
        </w:rPr>
        <w:t>(</w:t>
      </w:r>
      <w:r w:rsidR="003D6DF4" w:rsidRPr="003D6DF4">
        <w:rPr>
          <w:rFonts w:ascii="Arial" w:eastAsiaTheme="minorEastAsia" w:hAnsi="Arial" w:cs="Arial"/>
          <w:sz w:val="22"/>
          <w:szCs w:val="22"/>
        </w:rPr>
        <w:t>Solo se tendrán en cuenta las solicitudes de Licencia Municipal de Obras o, en su caso, Declaración Responsable sobre proyectos o memorias técnicas que cumplan las condiciones de las subvenciones del ERRP-León Norte</w:t>
      </w:r>
      <w:r>
        <w:rPr>
          <w:rFonts w:ascii="Arial" w:eastAsiaTheme="minorEastAsia" w:hAnsi="Arial" w:cs="Arial"/>
          <w:sz w:val="22"/>
          <w:szCs w:val="22"/>
        </w:rPr>
        <w:t>)</w:t>
      </w:r>
      <w:r w:rsidR="003D6DF4" w:rsidRPr="003D6DF4">
        <w:rPr>
          <w:rFonts w:ascii="Arial" w:eastAsiaTheme="minorEastAsia" w:hAnsi="Arial" w:cs="Arial"/>
          <w:sz w:val="22"/>
          <w:szCs w:val="22"/>
        </w:rPr>
        <w:t xml:space="preserve">. </w:t>
      </w:r>
    </w:p>
    <w:p w:rsidR="003D6DF4" w:rsidRDefault="003D6DF4" w:rsidP="003D6DF4">
      <w:pPr>
        <w:spacing w:line="274" w:lineRule="auto"/>
        <w:jc w:val="both"/>
        <w:rPr>
          <w:rFonts w:ascii="Arial" w:eastAsiaTheme="minorEastAsia" w:hAnsi="Arial" w:cs="Arial"/>
          <w:sz w:val="22"/>
          <w:szCs w:val="22"/>
        </w:rPr>
      </w:pPr>
    </w:p>
    <w:p w:rsidR="001E0836" w:rsidRPr="003D6DF4" w:rsidRDefault="001E0836"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9.- Que el inmueble se encuentre dentro de los entornos preferentes del ámbito delimitado del ERRP León Norte:</w:t>
      </w: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 xml:space="preserve">Marcar </w:t>
      </w:r>
      <w:r>
        <w:rPr>
          <w:rFonts w:ascii="Arial" w:eastAsiaTheme="minorHAnsi" w:hAnsi="Arial" w:cs="Arial"/>
          <w:color w:val="000000"/>
          <w:sz w:val="22"/>
          <w:szCs w:val="22"/>
          <w:lang w:eastAsia="en-US"/>
        </w:rPr>
        <w:t xml:space="preserve">y cumplimentar </w:t>
      </w:r>
      <w:r w:rsidRPr="003D6DF4">
        <w:rPr>
          <w:rFonts w:ascii="Arial" w:eastAsiaTheme="minorHAnsi" w:hAnsi="Arial" w:cs="Arial"/>
          <w:color w:val="000000"/>
          <w:sz w:val="22"/>
          <w:szCs w:val="22"/>
          <w:lang w:eastAsia="en-US"/>
        </w:rPr>
        <w:t>obligatoriamente una de las dos opciones</w:t>
      </w:r>
      <w:r>
        <w:rPr>
          <w:rFonts w:ascii="Arial" w:eastAsiaTheme="minorHAnsi" w:hAnsi="Arial" w:cs="Arial"/>
          <w:color w:val="000000"/>
          <w:sz w:val="22"/>
          <w:szCs w:val="22"/>
          <w:lang w:eastAsia="en-US"/>
        </w:rPr>
        <w:t>)</w:t>
      </w: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p>
    <w:p w:rsidR="001E0836" w:rsidRDefault="0057500D" w:rsidP="001E0836">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74624" behindDoc="0" locked="0" layoutInCell="1" allowOverlap="1">
                <wp:simplePos x="0" y="0"/>
                <wp:positionH relativeFrom="column">
                  <wp:posOffset>-6985</wp:posOffset>
                </wp:positionH>
                <wp:positionV relativeFrom="paragraph">
                  <wp:posOffset>33020</wp:posOffset>
                </wp:positionV>
                <wp:extent cx="266700" cy="190500"/>
                <wp:effectExtent l="0" t="0" r="19050" b="19050"/>
                <wp:wrapNone/>
                <wp:docPr id="5"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26" style="position:absolute;margin-left:-.55pt;margin-top:2.6pt;width:21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" filled="f" strokecolor="windowText" strokeweight="1pt">
                <v:path arrowok="t"/>
              </v:rect>
            </w:pict>
          </mc:Fallback>
        </mc:AlternateContent>
      </w:r>
      <w:r w:rsidR="001E0836" w:rsidRPr="003D6DF4">
        <w:rPr>
          <w:rFonts w:ascii="Arial" w:eastAsiaTheme="minorHAnsi" w:hAnsi="Arial" w:cs="Arial"/>
          <w:color w:val="000000"/>
          <w:sz w:val="22"/>
          <w:szCs w:val="22"/>
          <w:lang w:eastAsia="en-US"/>
        </w:rPr>
        <w:t xml:space="preserve">SÍ </w:t>
      </w:r>
      <w:r w:rsidR="001E0836">
        <w:rPr>
          <w:rFonts w:ascii="Arial" w:eastAsiaTheme="minorHAnsi" w:hAnsi="Arial" w:cs="Arial"/>
          <w:color w:val="000000"/>
          <w:sz w:val="22"/>
          <w:szCs w:val="22"/>
          <w:lang w:eastAsia="en-US"/>
        </w:rPr>
        <w:t xml:space="preserve">se trata de un edificio </w:t>
      </w:r>
      <w:r w:rsidR="00163CE8" w:rsidRPr="00163CE8">
        <w:rPr>
          <w:rFonts w:ascii="Arial" w:eastAsiaTheme="minorHAnsi" w:hAnsi="Arial" w:cs="Arial"/>
          <w:color w:val="000000"/>
          <w:sz w:val="22"/>
          <w:szCs w:val="22"/>
          <w:lang w:eastAsia="en-US"/>
        </w:rPr>
        <w:t>se encuentr</w:t>
      </w:r>
      <w:r w:rsidR="00163CE8">
        <w:rPr>
          <w:rFonts w:ascii="Arial" w:eastAsiaTheme="minorHAnsi" w:hAnsi="Arial" w:cs="Arial"/>
          <w:color w:val="000000"/>
          <w:sz w:val="22"/>
          <w:szCs w:val="22"/>
          <w:lang w:eastAsia="en-US"/>
        </w:rPr>
        <w:t>a</w:t>
      </w:r>
      <w:r w:rsidR="00163CE8" w:rsidRPr="00163CE8">
        <w:rPr>
          <w:rFonts w:ascii="Arial" w:eastAsiaTheme="minorHAnsi" w:hAnsi="Arial" w:cs="Arial"/>
          <w:color w:val="000000"/>
          <w:sz w:val="22"/>
          <w:szCs w:val="22"/>
          <w:lang w:eastAsia="en-US"/>
        </w:rPr>
        <w:t xml:space="preserve"> dentro de los entornos preferentes del ámbito delimitado del ERRP León Norte</w:t>
      </w:r>
      <w:r w:rsidR="001E0836">
        <w:rPr>
          <w:rFonts w:ascii="Arial" w:eastAsiaTheme="minorHAnsi" w:hAnsi="Arial" w:cs="Arial"/>
          <w:color w:val="000000"/>
          <w:sz w:val="22"/>
          <w:szCs w:val="22"/>
          <w:lang w:eastAsia="en-US"/>
        </w:rPr>
        <w:t xml:space="preserve"> y</w:t>
      </w:r>
      <w:r w:rsidR="00163CE8">
        <w:rPr>
          <w:rFonts w:ascii="Arial" w:eastAsiaTheme="minorHAnsi" w:hAnsi="Arial" w:cs="Arial"/>
          <w:color w:val="000000"/>
          <w:sz w:val="22"/>
          <w:szCs w:val="22"/>
          <w:lang w:eastAsia="en-US"/>
        </w:rPr>
        <w:t xml:space="preserve"> en entorno preferente es</w:t>
      </w:r>
      <w:r w:rsidR="001E0836">
        <w:rPr>
          <w:rFonts w:ascii="Arial" w:eastAsiaTheme="minorHAnsi" w:hAnsi="Arial" w:cs="Arial"/>
          <w:color w:val="000000"/>
          <w:sz w:val="22"/>
          <w:szCs w:val="22"/>
          <w:lang w:eastAsia="en-US"/>
        </w:rPr>
        <w:t>:</w:t>
      </w:r>
      <w:r w:rsidR="00163CE8">
        <w:rPr>
          <w:rFonts w:ascii="Arial" w:eastAsiaTheme="minorHAnsi" w:hAnsi="Arial" w:cs="Arial"/>
          <w:color w:val="000000"/>
          <w:sz w:val="22"/>
          <w:szCs w:val="22"/>
          <w:lang w:eastAsia="en-US"/>
        </w:rPr>
        <w:t xml:space="preserve"> ____________________</w:t>
      </w:r>
    </w:p>
    <w:p w:rsidR="001E0836" w:rsidRPr="003D6DF4" w:rsidRDefault="001E0836" w:rsidP="001E0836">
      <w:pPr>
        <w:autoSpaceDE w:val="0"/>
        <w:autoSpaceDN w:val="0"/>
        <w:adjustRightInd w:val="0"/>
        <w:spacing w:line="264" w:lineRule="auto"/>
        <w:jc w:val="both"/>
        <w:rPr>
          <w:rFonts w:ascii="Arial" w:eastAsiaTheme="minorHAnsi" w:hAnsi="Arial" w:cs="Arial"/>
          <w:color w:val="000000"/>
          <w:sz w:val="22"/>
          <w:szCs w:val="22"/>
          <w:lang w:eastAsia="en-US"/>
        </w:rPr>
      </w:pPr>
    </w:p>
    <w:p w:rsidR="001E0836" w:rsidRPr="003D6DF4" w:rsidRDefault="0057500D" w:rsidP="001E0836">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75648" behindDoc="0" locked="0" layoutInCell="1" allowOverlap="1">
                <wp:simplePos x="0" y="0"/>
                <wp:positionH relativeFrom="column">
                  <wp:posOffset>-6985</wp:posOffset>
                </wp:positionH>
                <wp:positionV relativeFrom="paragraph">
                  <wp:posOffset>20955</wp:posOffset>
                </wp:positionV>
                <wp:extent cx="266700" cy="190500"/>
                <wp:effectExtent l="0" t="0" r="19050" b="19050"/>
                <wp:wrapNone/>
                <wp:docPr id="4"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26" style="position:absolute;margin-left:-.55pt;margin-top:1.65pt;width:21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" filled="f" strokecolor="windowText" strokeweight="1pt">
                <v:path arrowok="t"/>
              </v:rect>
            </w:pict>
          </mc:Fallback>
        </mc:AlternateContent>
      </w:r>
      <w:r w:rsidR="001E0836" w:rsidRPr="003D6DF4">
        <w:rPr>
          <w:rFonts w:ascii="Arial" w:eastAsiaTheme="minorHAnsi" w:hAnsi="Arial" w:cs="Arial"/>
          <w:color w:val="000000"/>
          <w:sz w:val="22"/>
          <w:szCs w:val="22"/>
          <w:lang w:eastAsia="en-US"/>
        </w:rPr>
        <w:t xml:space="preserve">NO </w:t>
      </w:r>
      <w:r w:rsidR="00163CE8" w:rsidRPr="00163CE8">
        <w:rPr>
          <w:rFonts w:ascii="Arial" w:eastAsiaTheme="minorHAnsi" w:hAnsi="Arial" w:cs="Arial"/>
          <w:color w:val="000000"/>
          <w:sz w:val="22"/>
          <w:szCs w:val="22"/>
          <w:lang w:eastAsia="en-US"/>
        </w:rPr>
        <w:t>se trata de un edificio se encuentra dentro de los entornos preferentes del ámbito delimitado del ERRP León Norte</w:t>
      </w:r>
      <w:r w:rsidR="001E0836" w:rsidRPr="003D6DF4">
        <w:rPr>
          <w:rFonts w:ascii="Arial" w:eastAsiaTheme="minorHAnsi" w:hAnsi="Arial" w:cs="Arial"/>
          <w:color w:val="000000"/>
          <w:sz w:val="22"/>
          <w:szCs w:val="22"/>
          <w:lang w:eastAsia="en-US"/>
        </w:rPr>
        <w:t>.</w:t>
      </w:r>
    </w:p>
    <w:p w:rsidR="003D6DF4" w:rsidRDefault="003D6DF4" w:rsidP="003D6DF4">
      <w:pPr>
        <w:spacing w:line="274" w:lineRule="auto"/>
        <w:jc w:val="both"/>
        <w:rPr>
          <w:rFonts w:ascii="Arial" w:eastAsiaTheme="minorEastAsia" w:hAnsi="Arial" w:cs="Arial"/>
          <w:sz w:val="22"/>
          <w:szCs w:val="22"/>
        </w:rPr>
      </w:pPr>
    </w:p>
    <w:p w:rsidR="00163CE8" w:rsidRPr="003D6DF4" w:rsidRDefault="00163CE8"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10.- Contar con Libro del edificio existente para la rehabilitación o, en su defecto, un estudio sobre el potencial de mejora del edificio en el momento de la solicitud:</w:t>
      </w:r>
    </w:p>
    <w:p w:rsidR="003D6DF4" w:rsidRDefault="003D6DF4" w:rsidP="003D6DF4">
      <w:pPr>
        <w:spacing w:line="274" w:lineRule="auto"/>
        <w:jc w:val="both"/>
        <w:rPr>
          <w:rFonts w:ascii="Arial" w:eastAsiaTheme="minorEastAsia" w:hAnsi="Arial" w:cs="Arial"/>
          <w:sz w:val="22"/>
          <w:szCs w:val="22"/>
        </w:rPr>
      </w:pPr>
    </w:p>
    <w:p w:rsidR="00163CE8" w:rsidRPr="003D6DF4" w:rsidRDefault="00163CE8" w:rsidP="00163CE8">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163CE8" w:rsidRPr="003D6DF4" w:rsidRDefault="00163CE8" w:rsidP="00163CE8">
      <w:pPr>
        <w:autoSpaceDE w:val="0"/>
        <w:autoSpaceDN w:val="0"/>
        <w:adjustRightInd w:val="0"/>
        <w:spacing w:line="264" w:lineRule="auto"/>
        <w:rPr>
          <w:rFonts w:ascii="Arial" w:eastAsiaTheme="minorHAnsi" w:hAnsi="Arial" w:cs="Arial"/>
          <w:color w:val="000000"/>
          <w:sz w:val="22"/>
          <w:szCs w:val="22"/>
          <w:lang w:eastAsia="en-US"/>
        </w:rPr>
      </w:pPr>
    </w:p>
    <w:p w:rsidR="00163CE8" w:rsidRPr="003D6DF4" w:rsidRDefault="0057500D" w:rsidP="00163CE8">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77696" behindDoc="0" locked="0" layoutInCell="1" allowOverlap="1">
                <wp:simplePos x="0" y="0"/>
                <wp:positionH relativeFrom="column">
                  <wp:posOffset>-6985</wp:posOffset>
                </wp:positionH>
                <wp:positionV relativeFrom="paragraph">
                  <wp:posOffset>33020</wp:posOffset>
                </wp:positionV>
                <wp:extent cx="266700" cy="190500"/>
                <wp:effectExtent l="0" t="0" r="19050" b="19050"/>
                <wp:wrapNone/>
                <wp:docPr id="3"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26" style="position:absolute;margin-left:-.55pt;margin-top:2.6pt;width:21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" filled="f" strokecolor="windowText" strokeweight="1pt">
                <v:path arrowok="t"/>
              </v:rect>
            </w:pict>
          </mc:Fallback>
        </mc:AlternateContent>
      </w:r>
      <w:r w:rsidR="00163CE8" w:rsidRPr="003D6DF4">
        <w:rPr>
          <w:rFonts w:ascii="Arial" w:eastAsiaTheme="minorHAnsi" w:hAnsi="Arial" w:cs="Arial"/>
          <w:color w:val="000000"/>
          <w:sz w:val="22"/>
          <w:szCs w:val="22"/>
          <w:lang w:eastAsia="en-US"/>
        </w:rPr>
        <w:t xml:space="preserve">SÍ </w:t>
      </w:r>
      <w:r w:rsidR="00163CE8">
        <w:rPr>
          <w:rFonts w:ascii="Arial" w:eastAsiaTheme="minorHAnsi" w:hAnsi="Arial" w:cs="Arial"/>
          <w:color w:val="000000"/>
          <w:sz w:val="22"/>
          <w:szCs w:val="22"/>
          <w:lang w:eastAsia="en-US"/>
        </w:rPr>
        <w:t>p</w:t>
      </w:r>
      <w:r w:rsidR="00163CE8" w:rsidRPr="00371A7A">
        <w:rPr>
          <w:rFonts w:ascii="Arial" w:eastAsiaTheme="minorHAnsi" w:hAnsi="Arial" w:cs="Arial"/>
          <w:color w:val="000000"/>
          <w:sz w:val="22"/>
          <w:szCs w:val="22"/>
          <w:lang w:eastAsia="en-US"/>
        </w:rPr>
        <w:t xml:space="preserve">resenta </w:t>
      </w:r>
      <w:r w:rsidR="00163CE8" w:rsidRPr="00163CE8">
        <w:rPr>
          <w:rFonts w:ascii="Arial" w:eastAsiaTheme="minorHAnsi" w:hAnsi="Arial" w:cs="Arial"/>
          <w:color w:val="000000"/>
          <w:sz w:val="22"/>
          <w:szCs w:val="22"/>
          <w:lang w:eastAsia="en-US"/>
        </w:rPr>
        <w:t>Libro del edificio existente para la rehabilitación o, en su defecto, un estudio sobre el potencial de mejora del edificio</w:t>
      </w:r>
      <w:r w:rsidR="00163CE8" w:rsidRPr="00371A7A">
        <w:rPr>
          <w:rFonts w:ascii="Arial" w:eastAsiaTheme="minorHAnsi" w:hAnsi="Arial" w:cs="Arial"/>
          <w:color w:val="000000"/>
          <w:sz w:val="22"/>
          <w:szCs w:val="22"/>
          <w:lang w:eastAsia="en-US"/>
        </w:rPr>
        <w:t xml:space="preserve"> con la solicitud de subvención</w:t>
      </w:r>
      <w:r w:rsidR="00163CE8" w:rsidRPr="003D6DF4">
        <w:rPr>
          <w:rFonts w:ascii="Arial" w:eastAsiaTheme="minorHAnsi" w:hAnsi="Arial" w:cs="Arial"/>
          <w:color w:val="000000"/>
          <w:sz w:val="22"/>
          <w:szCs w:val="22"/>
          <w:lang w:eastAsia="en-US"/>
        </w:rPr>
        <w:t>.</w:t>
      </w:r>
    </w:p>
    <w:p w:rsidR="00163CE8" w:rsidRPr="003D6DF4" w:rsidRDefault="00163CE8" w:rsidP="00163CE8">
      <w:pPr>
        <w:autoSpaceDE w:val="0"/>
        <w:autoSpaceDN w:val="0"/>
        <w:adjustRightInd w:val="0"/>
        <w:spacing w:line="264" w:lineRule="auto"/>
        <w:jc w:val="both"/>
        <w:rPr>
          <w:rFonts w:ascii="Arial" w:eastAsiaTheme="minorHAnsi" w:hAnsi="Arial" w:cs="Arial"/>
          <w:color w:val="000000"/>
          <w:sz w:val="22"/>
          <w:szCs w:val="22"/>
          <w:lang w:eastAsia="en-US"/>
        </w:rPr>
      </w:pPr>
    </w:p>
    <w:p w:rsidR="00163CE8" w:rsidRPr="003D6DF4" w:rsidRDefault="0057500D" w:rsidP="00163CE8">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mc:AlternateContent>
          <mc:Choice Requires="wps">
            <w:drawing>
              <wp:anchor distT="0" distB="0" distL="114300" distR="114300" simplePos="0" relativeHeight="251678720" behindDoc="0" locked="0" layoutInCell="1" allowOverlap="1">
                <wp:simplePos x="0" y="0"/>
                <wp:positionH relativeFrom="column">
                  <wp:posOffset>-6985</wp:posOffset>
                </wp:positionH>
                <wp:positionV relativeFrom="paragraph">
                  <wp:posOffset>20955</wp:posOffset>
                </wp:positionV>
                <wp:extent cx="266700" cy="190500"/>
                <wp:effectExtent l="0" t="0" r="19050" b="19050"/>
                <wp:wrapNone/>
                <wp:docPr id="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26" style="position:absolute;margin-left:-.55pt;margin-top:1.65pt;width:21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" filled="f" strokecolor="windowText" strokeweight="1pt">
                <v:path arrowok="t"/>
              </v:rect>
            </w:pict>
          </mc:Fallback>
        </mc:AlternateContent>
      </w:r>
      <w:r w:rsidR="00163CE8" w:rsidRPr="003D6DF4">
        <w:rPr>
          <w:rFonts w:ascii="Arial" w:eastAsiaTheme="minorHAnsi" w:hAnsi="Arial" w:cs="Arial"/>
          <w:color w:val="000000"/>
          <w:sz w:val="22"/>
          <w:szCs w:val="22"/>
          <w:lang w:eastAsia="en-US"/>
        </w:rPr>
        <w:t xml:space="preserve">NO </w:t>
      </w:r>
      <w:r w:rsidR="00163CE8" w:rsidRPr="00371A7A">
        <w:rPr>
          <w:rFonts w:ascii="Arial" w:eastAsiaTheme="minorHAnsi" w:hAnsi="Arial" w:cs="Arial"/>
          <w:color w:val="000000"/>
          <w:sz w:val="22"/>
          <w:szCs w:val="22"/>
          <w:lang w:eastAsia="en-US"/>
        </w:rPr>
        <w:t xml:space="preserve">presenta </w:t>
      </w:r>
      <w:r w:rsidR="00163CE8" w:rsidRPr="00163CE8">
        <w:rPr>
          <w:rFonts w:ascii="Arial" w:eastAsiaTheme="minorHAnsi" w:hAnsi="Arial" w:cs="Arial"/>
          <w:color w:val="000000"/>
          <w:sz w:val="22"/>
          <w:szCs w:val="22"/>
          <w:lang w:eastAsia="en-US"/>
        </w:rPr>
        <w:t>Libro del edificio existente para la rehabilitación o, en su defecto, un estudio sobre el potencial de mejora del edificio</w:t>
      </w:r>
      <w:r w:rsidR="00163CE8" w:rsidRPr="00371A7A">
        <w:rPr>
          <w:rFonts w:ascii="Arial" w:eastAsiaTheme="minorHAnsi" w:hAnsi="Arial" w:cs="Arial"/>
          <w:color w:val="000000"/>
          <w:sz w:val="22"/>
          <w:szCs w:val="22"/>
          <w:lang w:eastAsia="en-US"/>
        </w:rPr>
        <w:t xml:space="preserve"> con la solicitud de subvención</w:t>
      </w:r>
      <w:r w:rsidR="00163CE8" w:rsidRPr="003D6DF4">
        <w:rPr>
          <w:rFonts w:ascii="Arial" w:eastAsiaTheme="minorHAnsi" w:hAnsi="Arial" w:cs="Arial"/>
          <w:color w:val="000000"/>
          <w:sz w:val="22"/>
          <w:szCs w:val="22"/>
          <w:lang w:eastAsia="en-US"/>
        </w:rPr>
        <w:t>.</w:t>
      </w:r>
    </w:p>
    <w:p w:rsidR="00CD171B" w:rsidRDefault="00CD171B" w:rsidP="00071748">
      <w:pPr>
        <w:spacing w:line="288" w:lineRule="auto"/>
        <w:jc w:val="both"/>
        <w:rPr>
          <w:rFonts w:ascii="Arial" w:hAnsi="Arial" w:cs="Arial"/>
          <w:sz w:val="22"/>
          <w:szCs w:val="22"/>
        </w:rPr>
      </w:pPr>
    </w:p>
    <w:p w:rsidR="00163CE8" w:rsidRPr="00163CE8" w:rsidRDefault="00163CE8" w:rsidP="00163CE8">
      <w:pPr>
        <w:spacing w:after="200" w:line="276" w:lineRule="auto"/>
        <w:rPr>
          <w:rFonts w:ascii="Arial" w:eastAsiaTheme="minorHAnsi" w:hAnsi="Arial" w:cs="Arial"/>
          <w:sz w:val="20"/>
          <w:szCs w:val="20"/>
          <w:lang w:eastAsia="en-US"/>
        </w:rPr>
      </w:pPr>
    </w:p>
    <w:tbl>
      <w:tblPr>
        <w:tblStyle w:val="Tablaconcuadrcula"/>
        <w:tblW w:w="0" w:type="auto"/>
        <w:tblInd w:w="108" w:type="dxa"/>
        <w:tblLook w:val="04A0" w:firstRow="1" w:lastRow="0" w:firstColumn="1" w:lastColumn="0" w:noHBand="0" w:noVBand="1"/>
      </w:tblPr>
      <w:tblGrid>
        <w:gridCol w:w="1866"/>
        <w:gridCol w:w="2130"/>
        <w:gridCol w:w="2427"/>
        <w:gridCol w:w="2899"/>
      </w:tblGrid>
      <w:tr w:rsidR="00163CE8" w:rsidRPr="00163CE8" w:rsidTr="0020222A">
        <w:tc>
          <w:tcPr>
            <w:tcW w:w="3996" w:type="dxa"/>
            <w:gridSpan w:val="2"/>
            <w:shd w:val="clear" w:color="auto" w:fill="D99594" w:themeFill="accent2" w:themeFillTint="99"/>
            <w:vAlign w:val="center"/>
          </w:tcPr>
          <w:p w:rsidR="00163CE8" w:rsidRPr="00163CE8" w:rsidRDefault="00163CE8" w:rsidP="00163CE8">
            <w:pPr>
              <w:spacing w:line="288" w:lineRule="auto"/>
              <w:jc w:val="center"/>
              <w:rPr>
                <w:rFonts w:ascii="Arial" w:eastAsiaTheme="minorHAnsi" w:hAnsi="Arial" w:cs="Arial"/>
                <w:color w:val="FFFFFF" w:themeColor="background1"/>
                <w:sz w:val="16"/>
                <w:szCs w:val="16"/>
                <w:lang w:eastAsia="en-US"/>
              </w:rPr>
            </w:pPr>
            <w:r w:rsidRPr="00163CE8">
              <w:rPr>
                <w:rFonts w:ascii="Arial" w:eastAsiaTheme="minorHAnsi" w:hAnsi="Arial" w:cs="Arial"/>
                <w:color w:val="FFFFFF" w:themeColor="background1"/>
                <w:sz w:val="16"/>
                <w:szCs w:val="16"/>
                <w:lang w:eastAsia="en-US"/>
              </w:rPr>
              <w:t>Lugar</w:t>
            </w:r>
          </w:p>
        </w:tc>
        <w:tc>
          <w:tcPr>
            <w:tcW w:w="2427" w:type="dxa"/>
            <w:shd w:val="clear" w:color="auto" w:fill="D99594" w:themeFill="accent2" w:themeFillTint="99"/>
            <w:vAlign w:val="center"/>
          </w:tcPr>
          <w:p w:rsidR="00163CE8" w:rsidRPr="00163CE8" w:rsidRDefault="00163CE8" w:rsidP="00163CE8">
            <w:pPr>
              <w:spacing w:line="288" w:lineRule="auto"/>
              <w:jc w:val="center"/>
              <w:rPr>
                <w:rFonts w:ascii="Arial" w:eastAsiaTheme="minorHAnsi" w:hAnsi="Arial" w:cs="Arial"/>
                <w:color w:val="FFFFFF" w:themeColor="background1"/>
                <w:sz w:val="16"/>
                <w:szCs w:val="16"/>
                <w:lang w:eastAsia="en-US"/>
              </w:rPr>
            </w:pPr>
            <w:r w:rsidRPr="00163CE8">
              <w:rPr>
                <w:rFonts w:ascii="Arial" w:eastAsiaTheme="minorHAnsi" w:hAnsi="Arial" w:cs="Arial"/>
                <w:color w:val="FFFFFF" w:themeColor="background1"/>
                <w:sz w:val="16"/>
                <w:szCs w:val="16"/>
                <w:lang w:eastAsia="en-US"/>
              </w:rPr>
              <w:t>Día / Mes / Año</w:t>
            </w:r>
          </w:p>
        </w:tc>
        <w:tc>
          <w:tcPr>
            <w:tcW w:w="2899" w:type="dxa"/>
            <w:shd w:val="clear" w:color="auto" w:fill="D99594" w:themeFill="accent2" w:themeFillTint="99"/>
            <w:vAlign w:val="center"/>
          </w:tcPr>
          <w:p w:rsidR="00163CE8" w:rsidRPr="00163CE8" w:rsidRDefault="00163CE8" w:rsidP="00163CE8">
            <w:pPr>
              <w:spacing w:line="288" w:lineRule="auto"/>
              <w:jc w:val="center"/>
              <w:rPr>
                <w:rFonts w:ascii="Arial" w:eastAsiaTheme="minorHAnsi" w:hAnsi="Arial" w:cs="Arial"/>
                <w:color w:val="FFFFFF" w:themeColor="background1"/>
                <w:sz w:val="16"/>
                <w:szCs w:val="16"/>
                <w:lang w:eastAsia="en-US"/>
              </w:rPr>
            </w:pPr>
            <w:r w:rsidRPr="00163CE8">
              <w:rPr>
                <w:rFonts w:ascii="Arial" w:eastAsiaTheme="minorHAnsi" w:hAnsi="Arial" w:cs="Arial"/>
                <w:color w:val="FFFFFF" w:themeColor="background1"/>
                <w:sz w:val="16"/>
                <w:szCs w:val="16"/>
                <w:lang w:eastAsia="en-US"/>
              </w:rPr>
              <w:t>Firma del interesado o representante</w:t>
            </w:r>
          </w:p>
        </w:tc>
      </w:tr>
      <w:tr w:rsidR="00163CE8" w:rsidRPr="00163CE8" w:rsidTr="0020222A">
        <w:tc>
          <w:tcPr>
            <w:tcW w:w="3996" w:type="dxa"/>
            <w:gridSpan w:val="2"/>
            <w:vAlign w:val="center"/>
          </w:tcPr>
          <w:p w:rsidR="00163CE8" w:rsidRPr="00163CE8" w:rsidRDefault="00163CE8" w:rsidP="00163CE8">
            <w:pPr>
              <w:spacing w:line="288" w:lineRule="auto"/>
              <w:rPr>
                <w:rFonts w:ascii="Arial" w:eastAsiaTheme="minorHAnsi" w:hAnsi="Arial" w:cs="Arial"/>
                <w:sz w:val="20"/>
                <w:szCs w:val="20"/>
                <w:lang w:eastAsia="en-US"/>
              </w:rPr>
            </w:pPr>
          </w:p>
        </w:tc>
        <w:tc>
          <w:tcPr>
            <w:tcW w:w="2427" w:type="dxa"/>
            <w:vAlign w:val="center"/>
          </w:tcPr>
          <w:p w:rsidR="00163CE8" w:rsidRPr="00163CE8" w:rsidRDefault="00163CE8" w:rsidP="00163CE8">
            <w:pPr>
              <w:spacing w:line="288" w:lineRule="auto"/>
              <w:rPr>
                <w:rFonts w:ascii="Arial" w:eastAsiaTheme="minorHAnsi" w:hAnsi="Arial" w:cs="Arial"/>
                <w:sz w:val="20"/>
                <w:szCs w:val="20"/>
                <w:lang w:eastAsia="en-US"/>
              </w:rPr>
            </w:pPr>
          </w:p>
        </w:tc>
        <w:tc>
          <w:tcPr>
            <w:tcW w:w="2899" w:type="dxa"/>
          </w:tcPr>
          <w:p w:rsidR="00163CE8" w:rsidRPr="00163CE8" w:rsidRDefault="00163CE8" w:rsidP="00163CE8">
            <w:pPr>
              <w:spacing w:line="288" w:lineRule="auto"/>
              <w:rPr>
                <w:rFonts w:ascii="Arial" w:eastAsiaTheme="minorHAnsi" w:hAnsi="Arial" w:cs="Arial"/>
                <w:sz w:val="20"/>
                <w:szCs w:val="20"/>
                <w:lang w:eastAsia="en-US"/>
              </w:rPr>
            </w:pPr>
          </w:p>
          <w:p w:rsidR="00163CE8" w:rsidRPr="00163CE8" w:rsidRDefault="00163CE8" w:rsidP="00163CE8">
            <w:pPr>
              <w:spacing w:line="288" w:lineRule="auto"/>
              <w:rPr>
                <w:rFonts w:ascii="Arial" w:eastAsiaTheme="minorHAnsi" w:hAnsi="Arial" w:cs="Arial"/>
                <w:sz w:val="20"/>
                <w:szCs w:val="20"/>
                <w:lang w:eastAsia="en-US"/>
              </w:rPr>
            </w:pPr>
          </w:p>
          <w:p w:rsidR="00163CE8" w:rsidRPr="00163CE8" w:rsidRDefault="00163CE8" w:rsidP="00163CE8">
            <w:pPr>
              <w:spacing w:line="288" w:lineRule="auto"/>
              <w:rPr>
                <w:rFonts w:ascii="Arial" w:eastAsiaTheme="minorHAnsi" w:hAnsi="Arial" w:cs="Arial"/>
                <w:sz w:val="20"/>
                <w:szCs w:val="20"/>
                <w:lang w:eastAsia="en-US"/>
              </w:rPr>
            </w:pPr>
          </w:p>
          <w:p w:rsidR="00163CE8" w:rsidRPr="00163CE8" w:rsidRDefault="00163CE8" w:rsidP="00163CE8">
            <w:pPr>
              <w:spacing w:line="288" w:lineRule="auto"/>
              <w:rPr>
                <w:rFonts w:ascii="Arial" w:eastAsiaTheme="minorHAnsi" w:hAnsi="Arial" w:cs="Arial"/>
                <w:sz w:val="20"/>
                <w:szCs w:val="20"/>
                <w:lang w:eastAsia="en-US"/>
              </w:rPr>
            </w:pPr>
          </w:p>
        </w:tc>
      </w:tr>
      <w:tr w:rsidR="00163CE8" w:rsidRPr="00163CE8" w:rsidTr="0020222A">
        <w:tc>
          <w:tcPr>
            <w:tcW w:w="1866" w:type="dxa"/>
            <w:shd w:val="clear" w:color="auto" w:fill="D99594" w:themeFill="accent2" w:themeFillTint="99"/>
            <w:vAlign w:val="center"/>
          </w:tcPr>
          <w:p w:rsidR="00163CE8" w:rsidRPr="00163CE8" w:rsidRDefault="00163CE8" w:rsidP="00163CE8">
            <w:pPr>
              <w:spacing w:line="288" w:lineRule="auto"/>
              <w:rPr>
                <w:rFonts w:ascii="Arial" w:eastAsiaTheme="minorHAnsi" w:hAnsi="Arial" w:cs="Arial"/>
                <w:color w:val="FFFFFF" w:themeColor="background1"/>
                <w:sz w:val="16"/>
                <w:szCs w:val="16"/>
                <w:lang w:eastAsia="en-US"/>
              </w:rPr>
            </w:pPr>
            <w:r w:rsidRPr="00163CE8">
              <w:rPr>
                <w:rFonts w:ascii="Arial" w:eastAsiaTheme="minorHAnsi" w:hAnsi="Arial" w:cs="Arial"/>
                <w:color w:val="FFFFFF" w:themeColor="background1"/>
                <w:sz w:val="16"/>
                <w:szCs w:val="16"/>
                <w:lang w:eastAsia="en-US"/>
              </w:rPr>
              <w:t>Órgano al que se dirige</w:t>
            </w:r>
          </w:p>
        </w:tc>
        <w:tc>
          <w:tcPr>
            <w:tcW w:w="7456" w:type="dxa"/>
            <w:gridSpan w:val="3"/>
            <w:vAlign w:val="center"/>
          </w:tcPr>
          <w:p w:rsidR="00163CE8" w:rsidRPr="00163CE8" w:rsidRDefault="00163CE8" w:rsidP="00163CE8">
            <w:pPr>
              <w:spacing w:line="288" w:lineRule="auto"/>
              <w:rPr>
                <w:rFonts w:ascii="Arial" w:eastAsiaTheme="minorHAnsi" w:hAnsi="Arial" w:cs="Arial"/>
                <w:sz w:val="16"/>
                <w:szCs w:val="16"/>
                <w:lang w:eastAsia="en-US"/>
              </w:rPr>
            </w:pPr>
            <w:r w:rsidRPr="00163CE8">
              <w:rPr>
                <w:rFonts w:ascii="Arial" w:eastAsiaTheme="minorHAnsi" w:hAnsi="Arial" w:cs="Arial"/>
                <w:sz w:val="16"/>
                <w:szCs w:val="16"/>
                <w:lang w:eastAsia="en-US"/>
              </w:rPr>
              <w:t>ALCALDÍA-PRESIDENCIA DEL AYUNTAMIENTO DE LEÓN</w:t>
            </w:r>
          </w:p>
        </w:tc>
      </w:tr>
    </w:tbl>
    <w:p w:rsidR="00163CE8" w:rsidRPr="00163CE8" w:rsidRDefault="00163CE8" w:rsidP="00163CE8">
      <w:pPr>
        <w:spacing w:line="288" w:lineRule="auto"/>
        <w:ind w:left="-633"/>
        <w:contextualSpacing/>
        <w:jc w:val="both"/>
        <w:rPr>
          <w:rFonts w:ascii="Arial" w:eastAsiaTheme="minorHAnsi" w:hAnsi="Arial" w:cs="Arial"/>
          <w:b/>
          <w:sz w:val="14"/>
          <w:szCs w:val="14"/>
          <w:lang w:eastAsia="en-US"/>
        </w:rPr>
      </w:pPr>
    </w:p>
    <w:p w:rsidR="00163CE8" w:rsidRDefault="00163CE8" w:rsidP="00163CE8">
      <w:pPr>
        <w:spacing w:line="288" w:lineRule="auto"/>
        <w:ind w:left="-633"/>
        <w:contextualSpacing/>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NORMATIVA APLICABLE</w:t>
      </w:r>
    </w:p>
    <w:p w:rsidR="0020222A" w:rsidRPr="00163CE8" w:rsidRDefault="0020222A" w:rsidP="00163CE8">
      <w:pPr>
        <w:spacing w:line="288" w:lineRule="auto"/>
        <w:ind w:left="-633"/>
        <w:contextualSpacing/>
        <w:jc w:val="both"/>
        <w:rPr>
          <w:rFonts w:ascii="Arial" w:eastAsiaTheme="minorHAnsi" w:hAnsi="Arial" w:cs="Arial"/>
          <w:b/>
          <w:sz w:val="14"/>
          <w:szCs w:val="14"/>
          <w:lang w:eastAsia="en-US"/>
        </w:rPr>
      </w:pP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Ley 39/2015, de 1 de octubre, del Procedimiento Administrativo Común de las Administraciones Públicas.</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Ley 40/2015, de 1 de octubre, del Régimen Jurídico del Sector Público.</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Ley 38/2003, de 17 de noviembre, General de Subvenciones.</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Ley 7/1985, de 2 de abril, de Bases de Régimen Local.</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Real Decreto 887/2006, de 21 de julio, por el que se aprueba el Reglamento de la Ley 38/2003, de 17 de noviembre, General de Subvenciones.</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Real Decreto Legislativo 2/2004, de 5 de marzo, por el que se aprueba el texto refundido de la Ley Reguladora de las Haciendas Locales.</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Bases de Ejecución Presupuesto Municipal reconocimiento y abono de subvenciones.</w:t>
      </w:r>
    </w:p>
    <w:p w:rsidR="00163CE8" w:rsidRPr="00163CE8" w:rsidRDefault="00163CE8" w:rsidP="00163CE8">
      <w:pPr>
        <w:spacing w:line="288" w:lineRule="auto"/>
        <w:ind w:left="-567"/>
        <w:jc w:val="both"/>
        <w:rPr>
          <w:rFonts w:ascii="Arial" w:eastAsiaTheme="minorHAnsi" w:hAnsi="Arial" w:cs="Arial"/>
          <w:b/>
          <w:sz w:val="14"/>
          <w:szCs w:val="14"/>
          <w:lang w:eastAsia="en-US"/>
        </w:rPr>
      </w:pPr>
    </w:p>
    <w:p w:rsid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LEY DE PROTECCIÓN DE DATOS</w:t>
      </w:r>
    </w:p>
    <w:p w:rsidR="0020222A" w:rsidRPr="00163CE8" w:rsidRDefault="0020222A" w:rsidP="00163CE8">
      <w:pPr>
        <w:spacing w:line="288" w:lineRule="auto"/>
        <w:ind w:left="-567"/>
        <w:jc w:val="both"/>
        <w:rPr>
          <w:rFonts w:ascii="Arial" w:eastAsiaTheme="minorHAnsi" w:hAnsi="Arial" w:cs="Arial"/>
          <w:b/>
          <w:sz w:val="14"/>
          <w:szCs w:val="14"/>
          <w:lang w:eastAsia="en-US"/>
        </w:rPr>
      </w:pPr>
    </w:p>
    <w:tbl>
      <w:tblPr>
        <w:tblStyle w:val="Tablaconcuadrcula"/>
        <w:tblW w:w="0" w:type="auto"/>
        <w:tblInd w:w="-459" w:type="dxa"/>
        <w:tblLook w:val="04A0" w:firstRow="1" w:lastRow="0" w:firstColumn="1" w:lastColumn="0" w:noHBand="0" w:noVBand="1"/>
      </w:tblPr>
      <w:tblGrid>
        <w:gridCol w:w="2274"/>
        <w:gridCol w:w="7615"/>
      </w:tblGrid>
      <w:tr w:rsidR="00163CE8" w:rsidRPr="00163CE8" w:rsidTr="003B5F52">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Responsable del tratamiento</w:t>
            </w:r>
          </w:p>
        </w:tc>
        <w:tc>
          <w:tcPr>
            <w:tcW w:w="7938" w:type="dxa"/>
            <w:vAlign w:val="center"/>
          </w:tcPr>
          <w:p w:rsidR="00163CE8" w:rsidRPr="00163CE8" w:rsidRDefault="00163CE8" w:rsidP="0020222A">
            <w:pPr>
              <w:spacing w:line="288" w:lineRule="auto"/>
              <w:rPr>
                <w:rFonts w:ascii="Arial" w:eastAsiaTheme="minorHAnsi" w:hAnsi="Arial" w:cs="Arial"/>
                <w:sz w:val="14"/>
                <w:szCs w:val="14"/>
                <w:lang w:eastAsia="en-US"/>
              </w:rPr>
            </w:pPr>
            <w:r w:rsidRPr="00163CE8">
              <w:rPr>
                <w:rFonts w:ascii="Arial" w:eastAsiaTheme="minorHAnsi" w:hAnsi="Arial" w:cs="Arial"/>
                <w:sz w:val="14"/>
                <w:szCs w:val="14"/>
                <w:lang w:eastAsia="en-US"/>
              </w:rPr>
              <w:t>Ayuntamiento de León</w:t>
            </w:r>
          </w:p>
        </w:tc>
      </w:tr>
      <w:tr w:rsidR="00163CE8" w:rsidRPr="00163CE8" w:rsidTr="0020222A">
        <w:trPr>
          <w:trHeight w:val="556"/>
        </w:trPr>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Finalidad del tratamiento</w:t>
            </w:r>
          </w:p>
        </w:tc>
        <w:tc>
          <w:tcPr>
            <w:tcW w:w="7938" w:type="dxa"/>
            <w:vAlign w:val="center"/>
          </w:tcPr>
          <w:p w:rsidR="00163CE8" w:rsidRPr="00163CE8" w:rsidRDefault="00163CE8" w:rsidP="0020222A">
            <w:pPr>
              <w:spacing w:line="288" w:lineRule="auto"/>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Tramitar este procedimiento, verificar los datos y documentos aportados, llevar a cabo las actuaciones administrativas que se deriven e informar sobre el estado de tramitación, en el marco del Plan de Recuperación, Transformación y Resiliencia.</w:t>
            </w:r>
          </w:p>
        </w:tc>
      </w:tr>
      <w:tr w:rsidR="00163CE8" w:rsidRPr="00163CE8" w:rsidTr="003B5F52">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Legitimación del tratamiento</w:t>
            </w:r>
          </w:p>
        </w:tc>
        <w:tc>
          <w:tcPr>
            <w:tcW w:w="7938" w:type="dxa"/>
            <w:vAlign w:val="center"/>
          </w:tcPr>
          <w:p w:rsidR="00163CE8" w:rsidRPr="00163CE8" w:rsidRDefault="00163CE8" w:rsidP="0020222A">
            <w:pPr>
              <w:spacing w:line="288" w:lineRule="auto"/>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La legitimación de este tratamiento se fundamenta en la necesidad de cumplir una misión realizada en el ejercicio de poderes públicos y en el consentimiento del interesado.</w:t>
            </w:r>
          </w:p>
        </w:tc>
      </w:tr>
      <w:tr w:rsidR="00163CE8" w:rsidRPr="00163CE8" w:rsidTr="003B5F52">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Destinatarios</w:t>
            </w:r>
          </w:p>
        </w:tc>
        <w:tc>
          <w:tcPr>
            <w:tcW w:w="7938" w:type="dxa"/>
            <w:vAlign w:val="center"/>
          </w:tcPr>
          <w:p w:rsidR="00163CE8" w:rsidRPr="00163CE8" w:rsidRDefault="00163CE8" w:rsidP="0020222A">
            <w:pPr>
              <w:spacing w:line="288" w:lineRule="auto"/>
              <w:rPr>
                <w:rFonts w:ascii="Arial" w:eastAsiaTheme="minorHAnsi" w:hAnsi="Arial" w:cs="Arial"/>
                <w:sz w:val="14"/>
                <w:szCs w:val="14"/>
                <w:highlight w:val="yellow"/>
                <w:lang w:eastAsia="en-US"/>
              </w:rPr>
            </w:pPr>
            <w:r w:rsidRPr="00163CE8">
              <w:rPr>
                <w:rFonts w:ascii="Arial" w:eastAsiaTheme="minorHAnsi" w:hAnsi="Arial" w:cs="Arial"/>
                <w:sz w:val="14"/>
                <w:szCs w:val="14"/>
                <w:lang w:eastAsia="en-US"/>
              </w:rPr>
              <w:t>Los datos van a ser cedidos al Ministerio de Transportes, Movilidad y Agenda Urbana, a la Junta de Castilla y León, así como a otros órganos competentes nacionales y comunitarios de la Unión Europea.</w:t>
            </w:r>
          </w:p>
        </w:tc>
      </w:tr>
      <w:tr w:rsidR="00163CE8" w:rsidRPr="00163CE8" w:rsidTr="0020222A">
        <w:trPr>
          <w:trHeight w:val="596"/>
        </w:trPr>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Derechos de las personas</w:t>
            </w:r>
          </w:p>
        </w:tc>
        <w:tc>
          <w:tcPr>
            <w:tcW w:w="7938" w:type="dxa"/>
            <w:vAlign w:val="center"/>
          </w:tcPr>
          <w:p w:rsidR="00163CE8" w:rsidRPr="00163CE8" w:rsidRDefault="00163CE8" w:rsidP="0020222A">
            <w:pPr>
              <w:spacing w:line="288" w:lineRule="auto"/>
              <w:rPr>
                <w:rFonts w:ascii="Arial" w:eastAsiaTheme="minorHAnsi" w:hAnsi="Arial" w:cs="Arial"/>
                <w:sz w:val="14"/>
                <w:szCs w:val="14"/>
                <w:lang w:eastAsia="en-US"/>
              </w:rPr>
            </w:pPr>
            <w:r w:rsidRPr="00163CE8">
              <w:rPr>
                <w:rFonts w:ascii="Arial" w:eastAsiaTheme="minorHAnsi" w:hAnsi="Arial" w:cs="Arial"/>
                <w:sz w:val="14"/>
                <w:szCs w:val="14"/>
                <w:lang w:eastAsia="en-US"/>
              </w:rPr>
              <w:t>Utilizando el procedimiento que se encuentra en la Sede Electrónica del Ayuntamiento de León (</w:t>
            </w:r>
            <w:hyperlink r:id="rId8" w:history="1">
              <w:r w:rsidRPr="00163CE8">
                <w:rPr>
                  <w:rFonts w:ascii="Arial" w:eastAsiaTheme="minorHAnsi" w:hAnsi="Arial" w:cs="Arial"/>
                  <w:color w:val="0000FF" w:themeColor="hyperlink"/>
                  <w:sz w:val="14"/>
                  <w:szCs w:val="14"/>
                  <w:u w:val="single"/>
                  <w:lang w:eastAsia="en-US"/>
                </w:rPr>
                <w:t>https://sede.aytoleon.es/eAdmin/InfoSede.do?pagina=proteccionDeDatos</w:t>
              </w:r>
            </w:hyperlink>
            <w:r w:rsidRPr="00163CE8">
              <w:rPr>
                <w:rFonts w:ascii="Arial" w:eastAsiaTheme="minorHAnsi" w:hAnsi="Arial" w:cs="Arial"/>
                <w:sz w:val="14"/>
                <w:szCs w:val="14"/>
                <w:lang w:eastAsia="en-US"/>
              </w:rPr>
              <w:t xml:space="preserve"> ). Derecho a retirar el consentimiento prestado y Derecho a reclamar ante la autoridad de control.</w:t>
            </w:r>
          </w:p>
        </w:tc>
      </w:tr>
      <w:tr w:rsidR="00163CE8" w:rsidRPr="00163CE8" w:rsidTr="003B5F52">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Información adicional</w:t>
            </w:r>
          </w:p>
        </w:tc>
        <w:tc>
          <w:tcPr>
            <w:tcW w:w="7938" w:type="dxa"/>
            <w:vAlign w:val="center"/>
          </w:tcPr>
          <w:p w:rsidR="00163CE8" w:rsidRPr="00163CE8" w:rsidRDefault="00163CE8" w:rsidP="0020222A">
            <w:pPr>
              <w:spacing w:line="288" w:lineRule="auto"/>
              <w:rPr>
                <w:rFonts w:ascii="Arial" w:eastAsiaTheme="minorHAnsi" w:hAnsi="Arial" w:cs="Arial"/>
                <w:sz w:val="14"/>
                <w:szCs w:val="14"/>
                <w:lang w:eastAsia="en-US"/>
              </w:rPr>
            </w:pPr>
            <w:r w:rsidRPr="00163CE8">
              <w:rPr>
                <w:rFonts w:ascii="Arial" w:eastAsiaTheme="minorHAnsi" w:hAnsi="Arial" w:cs="Arial"/>
                <w:sz w:val="14"/>
                <w:szCs w:val="14"/>
                <w:lang w:eastAsia="en-US"/>
              </w:rPr>
              <w:t>Puede consultar la información adicional y detallada sobre Protección de Datos en la sede electrónica del Ayuntamiento de León: https://sede.aytoleon.es</w:t>
            </w:r>
            <w:proofErr w:type="gramStart"/>
            <w:r w:rsidRPr="00163CE8">
              <w:rPr>
                <w:rFonts w:ascii="Arial" w:eastAsiaTheme="minorHAnsi" w:hAnsi="Arial" w:cs="Arial"/>
                <w:sz w:val="14"/>
                <w:szCs w:val="14"/>
                <w:lang w:eastAsia="en-US"/>
              </w:rPr>
              <w:t>/ .</w:t>
            </w:r>
            <w:proofErr w:type="gramEnd"/>
          </w:p>
        </w:tc>
      </w:tr>
    </w:tbl>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Cuando se presenten documentos separadamente de la solicitud se deberá indicar el número de expediente o el número de registro de entrada de la solicitud de subvención.</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MEDIO DE NOTIFICACIÓN</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En el caso de indicar un representante, las notificaciones se realizarán a dicho representante, sin perjuicio de que el interesado siempre podrá comparecer por sí mismo en el procedimiento.</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ACREDITACIÓN DE LA REPRESENTACIÓN</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PRESENTACIÓN DE SOLICITUDES</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Registro Electrónico del Ayuntamiento de León, a través de la sede electrónica (</w:t>
      </w:r>
      <w:hyperlink r:id="rId9" w:history="1">
        <w:r w:rsidRPr="00163CE8">
          <w:rPr>
            <w:rFonts w:ascii="Arial" w:eastAsiaTheme="minorHAnsi" w:hAnsi="Arial" w:cs="Arial"/>
            <w:color w:val="0000FF" w:themeColor="hyperlink"/>
            <w:sz w:val="14"/>
            <w:szCs w:val="14"/>
            <w:u w:val="single"/>
            <w:lang w:eastAsia="en-US"/>
          </w:rPr>
          <w:t>https://sede.aytoleon.es/</w:t>
        </w:r>
      </w:hyperlink>
      <w:r w:rsidRPr="00163CE8">
        <w:rPr>
          <w:rFonts w:ascii="Arial" w:eastAsiaTheme="minorHAnsi" w:hAnsi="Arial" w:cs="Arial"/>
          <w:sz w:val="14"/>
          <w:szCs w:val="14"/>
          <w:lang w:eastAsia="en-US"/>
        </w:rPr>
        <w:t>).</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UNIDAD TRAMITADORA</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SUBÁREA DE URBANISMO DEL AYUNTAMIENTO DE LEÓN</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 xml:space="preserve">Entidad colaboradora: Para cualquier consulta relacionada con esta solicitud puede dirigirse al Instituto Leonés de Renovación Urbana y Vivienda, S.A., a través de la dirección de correo electrónico </w:t>
      </w:r>
      <w:hyperlink r:id="rId10" w:history="1">
        <w:r w:rsidRPr="00163CE8">
          <w:rPr>
            <w:rFonts w:ascii="Arial" w:eastAsiaTheme="minorHAnsi" w:hAnsi="Arial" w:cs="Arial"/>
            <w:color w:val="0000FF" w:themeColor="hyperlink"/>
            <w:sz w:val="14"/>
            <w:szCs w:val="14"/>
            <w:u w:val="single"/>
            <w:lang w:eastAsia="en-US"/>
          </w:rPr>
          <w:t>ilruv@ilruv.es</w:t>
        </w:r>
      </w:hyperlink>
      <w:r w:rsidRPr="00163CE8">
        <w:rPr>
          <w:rFonts w:ascii="Arial" w:eastAsiaTheme="minorHAnsi" w:hAnsi="Arial" w:cs="Arial"/>
          <w:sz w:val="14"/>
          <w:szCs w:val="14"/>
          <w:lang w:eastAsia="en-US"/>
        </w:rPr>
        <w:t>, en el teléfono 987 556 122, o dirigiéndose personalmente o por correo electrónico o por correo a la siguiente dirección: Pza. Don Gutierre, nº 2 – 2ª planta. Palacio de Don Gutierre. 24003 – León.</w:t>
      </w:r>
    </w:p>
    <w:sectPr w:rsidR="00163CE8" w:rsidRPr="00163CE8" w:rsidSect="00B40C7F">
      <w:headerReference w:type="default" r:id="rId11"/>
      <w:pgSz w:w="11906" w:h="16838"/>
      <w:pgMar w:top="1361" w:right="1274"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D14" w:rsidRDefault="00C32D14" w:rsidP="007F35B8">
      <w:r>
        <w:separator/>
      </w:r>
    </w:p>
  </w:endnote>
  <w:endnote w:type="continuationSeparator" w:id="0">
    <w:p w:rsidR="00C32D14" w:rsidRDefault="00C32D14" w:rsidP="007F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D14" w:rsidRDefault="00C32D14" w:rsidP="007F35B8">
      <w:r>
        <w:separator/>
      </w:r>
    </w:p>
  </w:footnote>
  <w:footnote w:type="continuationSeparator" w:id="0">
    <w:p w:rsidR="00C32D14" w:rsidRDefault="00C32D14" w:rsidP="007F3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B7E" w:rsidRDefault="005F0B7E" w:rsidP="007F35B8">
    <w:pPr>
      <w:pStyle w:val="Encabezado"/>
      <w:ind w:left="-851"/>
    </w:pPr>
    <w:r>
      <w:rPr>
        <w:noProof/>
      </w:rPr>
      <w:drawing>
        <wp:inline distT="0" distB="0" distL="0" distR="0" wp14:anchorId="219ACCAB" wp14:editId="4AAA88FF">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74545"/>
    <w:multiLevelType w:val="hybridMultilevel"/>
    <w:tmpl w:val="C5A0FC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96257FA"/>
    <w:multiLevelType w:val="hybridMultilevel"/>
    <w:tmpl w:val="95F6A4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7E307FA"/>
    <w:multiLevelType w:val="hybridMultilevel"/>
    <w:tmpl w:val="C97631A8"/>
    <w:lvl w:ilvl="0" w:tplc="6E1231D2">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3">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4">
    <w:nsid w:val="699F388E"/>
    <w:multiLevelType w:val="hybridMultilevel"/>
    <w:tmpl w:val="C1406C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5B8"/>
    <w:rsid w:val="0000419A"/>
    <w:rsid w:val="00071748"/>
    <w:rsid w:val="000A7747"/>
    <w:rsid w:val="000E6ACF"/>
    <w:rsid w:val="00137706"/>
    <w:rsid w:val="00163CE8"/>
    <w:rsid w:val="001A2320"/>
    <w:rsid w:val="001A5634"/>
    <w:rsid w:val="001C7108"/>
    <w:rsid w:val="001E0836"/>
    <w:rsid w:val="0020222A"/>
    <w:rsid w:val="002326C2"/>
    <w:rsid w:val="00332A9B"/>
    <w:rsid w:val="00371A7A"/>
    <w:rsid w:val="003D6DF4"/>
    <w:rsid w:val="003E101A"/>
    <w:rsid w:val="004C0201"/>
    <w:rsid w:val="005031DC"/>
    <w:rsid w:val="005504A7"/>
    <w:rsid w:val="0057500D"/>
    <w:rsid w:val="005D3B20"/>
    <w:rsid w:val="005F0B7E"/>
    <w:rsid w:val="00780235"/>
    <w:rsid w:val="007D5A71"/>
    <w:rsid w:val="007F35B8"/>
    <w:rsid w:val="00886D9A"/>
    <w:rsid w:val="00893C82"/>
    <w:rsid w:val="008F0CF1"/>
    <w:rsid w:val="00A75D32"/>
    <w:rsid w:val="00AA1FE1"/>
    <w:rsid w:val="00AB66AC"/>
    <w:rsid w:val="00B40C7F"/>
    <w:rsid w:val="00B73506"/>
    <w:rsid w:val="00BF1C74"/>
    <w:rsid w:val="00C31515"/>
    <w:rsid w:val="00C32D14"/>
    <w:rsid w:val="00C877C8"/>
    <w:rsid w:val="00CD171B"/>
    <w:rsid w:val="00D226E3"/>
    <w:rsid w:val="00D44A09"/>
    <w:rsid w:val="00DC5A7F"/>
    <w:rsid w:val="00DE4913"/>
    <w:rsid w:val="00E2718D"/>
    <w:rsid w:val="00EA07BA"/>
    <w:rsid w:val="00EB775F"/>
    <w:rsid w:val="00F474BD"/>
    <w:rsid w:val="00FF73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C7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23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326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C7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23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32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aytoleon.es/eAdmin/InfoSede.do?pagina=proteccionDeDatos%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lruv@ilruv.es" TargetMode="External"/><Relationship Id="rId4" Type="http://schemas.openxmlformats.org/officeDocument/2006/relationships/settings" Target="settings.xml"/><Relationship Id="rId9" Type="http://schemas.openxmlformats.org/officeDocument/2006/relationships/hyperlink" Target="https://sede.aytole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1706</Words>
  <Characters>9387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4</cp:revision>
  <cp:lastPrinted>2025-06-27T10:05:00Z</cp:lastPrinted>
  <dcterms:created xsi:type="dcterms:W3CDTF">2025-06-27T10:04:00Z</dcterms:created>
  <dcterms:modified xsi:type="dcterms:W3CDTF">2025-06-27T10:24:00Z</dcterms:modified>
</cp:coreProperties>
</file>